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72"/>
          <w:shd w:fill="auto" w:val="clear"/>
        </w:rPr>
        <w:t xml:space="preserve">      TRABAJO PRACTICO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7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72"/>
          <w:shd w:fill="auto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Benjamin Martines 4A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0"/>
          <w:shd w:fill="auto" w:val="clear"/>
        </w:rPr>
        <w:t xml:space="preserve">1 </w:t>
      </w:r>
      <w:r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  <w:t xml:space="preserve">Una red de área metropolitana se conoce como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</w:pPr>
      <w:r>
        <w:rPr>
          <w:rFonts w:ascii="Helvetica" w:hAnsi="Helvetica" w:cs="Helvetica" w:eastAsia="Helvetica"/>
          <w:color w:val="00B050"/>
          <w:spacing w:val="0"/>
          <w:position w:val="0"/>
          <w:sz w:val="22"/>
          <w:shd w:fill="F1F3F4" w:val="clear"/>
        </w:rPr>
        <w:t xml:space="preserve">MAN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2 </w:t>
      </w:r>
      <w:r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  <w:t xml:space="preserve">Una relación  "cliente - servidor" es aquella en la que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Todas las computadoras de una oficina acceden a una sola pc (servidor) para obtener archivos o recursos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</w:pPr>
      <w:r>
        <w:rPr>
          <w:rFonts w:ascii="Helvetica" w:hAnsi="Helvetica" w:cs="Helvetica" w:eastAsia="Helvetica"/>
          <w:color w:val="202124"/>
          <w:spacing w:val="0"/>
          <w:position w:val="0"/>
          <w:sz w:val="40"/>
          <w:shd w:fill="F1F3F4" w:val="clear"/>
        </w:rPr>
        <w:t xml:space="preserve">3 </w:t>
      </w:r>
      <w:r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  <w:t xml:space="preserve">Una red LAN es por ejemplo: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La sala de computación o una oficina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Un celular conectado a una PC mediante cable USB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8F9FA" w:val="clear"/>
        </w:rPr>
      </w:pPr>
      <w:r>
        <w:rPr>
          <w:rFonts w:ascii="Helvetica" w:hAnsi="Helvetica" w:cs="Helvetica" w:eastAsia="Helvetica"/>
          <w:color w:val="202124"/>
          <w:spacing w:val="0"/>
          <w:position w:val="0"/>
          <w:sz w:val="40"/>
          <w:shd w:fill="F1F3F4" w:val="clear"/>
        </w:rPr>
        <w:t xml:space="preserve">4 </w:t>
      </w:r>
      <w:r>
        <w:rPr>
          <w:rFonts w:ascii="Helvetica" w:hAnsi="Helvetica" w:cs="Helvetica" w:eastAsia="Helvetica"/>
          <w:color w:val="202124"/>
          <w:spacing w:val="0"/>
          <w:position w:val="0"/>
          <w:sz w:val="22"/>
          <w:shd w:fill="F8F9FA" w:val="clear"/>
        </w:rPr>
        <w:t xml:space="preserve">Las redes privadas son...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Redes que poseen un usuario y contraseña para poder ser accedidas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8F9FA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5 </w:t>
      </w:r>
      <w:r>
        <w:rPr>
          <w:rFonts w:ascii="Helvetica" w:hAnsi="Helvetica" w:cs="Helvetica" w:eastAsia="Helvetica"/>
          <w:color w:val="202124"/>
          <w:spacing w:val="0"/>
          <w:position w:val="0"/>
          <w:sz w:val="22"/>
          <w:shd w:fill="F8F9FA" w:val="clear"/>
        </w:rPr>
        <w:t xml:space="preserve">Las redes que nos permiten comunicarnos con personas de otros países son las: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8F9FA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WAN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MAN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PAN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Escribe definición de Servidor y sus características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Un servidor es un sistema que proporciona recursos, datos, servicios o programas a otros ordenadores, conocidos como clientes, a través de una red.</w:t>
      </w:r>
    </w:p>
    <w:p>
      <w:pPr>
        <w:spacing w:before="0" w:after="200" w:line="276"/>
        <w:ind w:right="0" w:left="0" w:firstLine="0"/>
        <w:jc w:val="left"/>
        <w:rPr>
          <w:rFonts w:ascii="Helvetica" w:hAnsi="Helvetica" w:cs="Helvetica" w:eastAsia="Helvetica"/>
          <w:color w:val="202124"/>
          <w:spacing w:val="0"/>
          <w:position w:val="0"/>
          <w:sz w:val="22"/>
          <w:shd w:fill="F1F3F4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Los servidores operan en base a un modelo de comunicación de cliente-servidor.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Los servidores deben disponer de alimentación constante de electricidad.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Los servidores de juegos permiten acceder a un programa recreativo.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El servidor web permite conexiones a través de protocolos como el HTTP.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Busca que servidores existen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Servidores de archivos. 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Servidores de impresión. 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Servidores de aplicaciones. 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Servidor de base de datos. 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Servidores virtuales. 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Servidores proxy.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Compara una maquina cliente con un Servidor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Un servidor es un sistema que contiene datos o proporciona recursos a los que deben acceder otros sistemas de la red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  <w:t xml:space="preserve">Un cliente es un sistema que solicita servicios o datos de un servidor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9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Realizo un esquema de comunicación del servidor de correo Electrónico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</w:pPr>
      <w:r>
        <w:object w:dxaOrig="8310" w:dyaOrig="4155">
          <v:rect xmlns:o="urn:schemas-microsoft-com:office:office" xmlns:v="urn:schemas-microsoft-com:vml" id="rectole0000000000" style="width:415.500000pt;height:207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Dib" DrawAspect="Content" ObjectID="0000000000" ShapeID="rectole0000000000" r:id="docRId0"/>
        </w:objec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 los Servidores de correo trabajados hago un cuadro comparativo entre ellos.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(MSA) es un programa informático o agente de software que recibe mensajes de correo electrónico desde un Mail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(MUA), también llamado cliente de email, es una aplicación que otorga a sus usuarios acceso a un servidor de email en el que pueden crear, enviar y recibir emails.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MTA, también conocido como agente de transferencia de correo, es un software que se encarga de transferir correos electrónicos de un servidor a otro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00B050"/>
          <w:spacing w:val="0"/>
          <w:position w:val="0"/>
          <w:sz w:val="24"/>
          <w:shd w:fill="auto" w:val="clear"/>
        </w:rPr>
        <w:t xml:space="preserve">MDA, Un agente de la entrega de mensajes.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FIN  =)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B05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