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9BC7CE" w:themeColor="accent5" w:themeTint="99">
    <v:background id="_x0000_s1025" o:bwmode="white" fillcolor="#9bc7ce [1944]" o:targetscreensize="1024,768">
      <v:fill color2="fill darken(118)" method="linear sigma" focus="-50%" type="gradient"/>
    </v:background>
  </w:background>
  <w:body>
    <w:p w:rsidR="008C2A9B" w:rsidRDefault="00A1353D" w:rsidP="00A1353D">
      <w:pPr>
        <w:pStyle w:val="Ttulo"/>
        <w:rPr>
          <w:b/>
          <w:color w:val="FFFF00"/>
          <w:spacing w:val="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FFFF00"/>
          <w:spacing w:val="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“NORMAS DE HIGIENE Y SEGURIDAD EN EL LABORATORIO DE QUIMICA “</w:t>
      </w:r>
    </w:p>
    <w:p w:rsidR="00A1353D" w:rsidRDefault="00A1353D" w:rsidP="00A1353D"/>
    <w:p w:rsidR="00A1353D" w:rsidRDefault="00A1353D" w:rsidP="00A1353D"/>
    <w:p w:rsidR="00A1353D" w:rsidRDefault="00A1353D" w:rsidP="00A1353D">
      <w:pPr>
        <w:rPr>
          <w:color w:val="7030A0"/>
          <w:sz w:val="28"/>
          <w:szCs w:val="28"/>
        </w:rPr>
      </w:pPr>
      <w:r>
        <w:rPr>
          <w:color w:val="7030A0"/>
          <w:sz w:val="28"/>
          <w:szCs w:val="28"/>
        </w:rPr>
        <w:t>Nombre y Apellido: Bianca Bustos</w:t>
      </w:r>
    </w:p>
    <w:p w:rsidR="00A1353D" w:rsidRDefault="00A1353D" w:rsidP="00A1353D">
      <w:pPr>
        <w:rPr>
          <w:color w:val="7030A0"/>
          <w:sz w:val="28"/>
          <w:szCs w:val="28"/>
        </w:rPr>
      </w:pPr>
      <w:proofErr w:type="spellStart"/>
      <w:r>
        <w:rPr>
          <w:color w:val="7030A0"/>
          <w:sz w:val="28"/>
          <w:szCs w:val="28"/>
        </w:rPr>
        <w:t>Prof</w:t>
      </w:r>
      <w:proofErr w:type="spellEnd"/>
      <w:r>
        <w:rPr>
          <w:color w:val="7030A0"/>
          <w:sz w:val="28"/>
          <w:szCs w:val="28"/>
        </w:rPr>
        <w:t xml:space="preserve">: Fabricio </w:t>
      </w:r>
      <w:proofErr w:type="spellStart"/>
      <w:r>
        <w:rPr>
          <w:color w:val="7030A0"/>
          <w:sz w:val="28"/>
          <w:szCs w:val="28"/>
        </w:rPr>
        <w:t>Garcia</w:t>
      </w:r>
      <w:proofErr w:type="spellEnd"/>
    </w:p>
    <w:p w:rsidR="00A1353D" w:rsidRDefault="00A1353D" w:rsidP="00A1353D">
      <w:pPr>
        <w:rPr>
          <w:color w:val="7030A0"/>
          <w:sz w:val="28"/>
          <w:szCs w:val="28"/>
        </w:rPr>
      </w:pPr>
      <w:r>
        <w:rPr>
          <w:color w:val="7030A0"/>
          <w:sz w:val="28"/>
          <w:szCs w:val="28"/>
        </w:rPr>
        <w:t xml:space="preserve">Materia: </w:t>
      </w:r>
      <w:proofErr w:type="spellStart"/>
      <w:r>
        <w:rPr>
          <w:color w:val="7030A0"/>
          <w:sz w:val="28"/>
          <w:szCs w:val="28"/>
        </w:rPr>
        <w:t>Quimica</w:t>
      </w:r>
      <w:proofErr w:type="spellEnd"/>
    </w:p>
    <w:p w:rsidR="00A1353D" w:rsidRDefault="00A1353D" w:rsidP="00A1353D">
      <w:pPr>
        <w:rPr>
          <w:color w:val="7030A0"/>
          <w:sz w:val="28"/>
          <w:szCs w:val="28"/>
        </w:rPr>
      </w:pPr>
      <w:r>
        <w:rPr>
          <w:color w:val="7030A0"/>
          <w:sz w:val="28"/>
          <w:szCs w:val="28"/>
        </w:rPr>
        <w:t>Colegio del Prado</w:t>
      </w:r>
    </w:p>
    <w:p w:rsidR="00A1353D" w:rsidRDefault="00A1353D" w:rsidP="00A1353D">
      <w:pPr>
        <w:rPr>
          <w:color w:val="7030A0"/>
          <w:sz w:val="28"/>
          <w:szCs w:val="28"/>
        </w:rPr>
      </w:pPr>
      <w:r>
        <w:rPr>
          <w:color w:val="7030A0"/>
          <w:sz w:val="28"/>
          <w:szCs w:val="28"/>
        </w:rPr>
        <w:t xml:space="preserve">Año: 3º A </w:t>
      </w:r>
    </w:p>
    <w:p w:rsidR="00A1353D" w:rsidRPr="00A1353D" w:rsidRDefault="00A1353D" w:rsidP="00A1353D">
      <w:pPr>
        <w:rPr>
          <w:color w:val="7030A0"/>
          <w:sz w:val="28"/>
          <w:szCs w:val="28"/>
        </w:rPr>
      </w:pPr>
      <w:r>
        <w:rPr>
          <w:color w:val="7030A0"/>
          <w:sz w:val="28"/>
          <w:szCs w:val="28"/>
        </w:rPr>
        <w:t>F.P: 17 de mayo del 2024</w:t>
      </w:r>
      <w:bookmarkStart w:id="0" w:name="_GoBack"/>
      <w:bookmarkEnd w:id="0"/>
    </w:p>
    <w:p w:rsidR="008C2A9B" w:rsidRDefault="008C2A9B" w:rsidP="008C2A9B"/>
    <w:p w:rsidR="008C2A9B" w:rsidRDefault="008C2A9B" w:rsidP="008C2A9B"/>
    <w:p w:rsidR="008C2A9B" w:rsidRDefault="008C2A9B" w:rsidP="008C2A9B"/>
    <w:p w:rsidR="008C2A9B" w:rsidRDefault="008C2A9B" w:rsidP="008C2A9B"/>
    <w:p w:rsidR="008C2A9B" w:rsidRDefault="008C2A9B" w:rsidP="008C2A9B"/>
    <w:p w:rsidR="008C2A9B" w:rsidRDefault="008C2A9B" w:rsidP="008C2A9B"/>
    <w:p w:rsidR="008C2A9B" w:rsidRDefault="008C2A9B" w:rsidP="008C2A9B"/>
    <w:p w:rsidR="008C2A9B" w:rsidRDefault="008C2A9B" w:rsidP="008C2A9B"/>
    <w:p w:rsidR="008C2A9B" w:rsidRDefault="008C2A9B" w:rsidP="008C2A9B"/>
    <w:p w:rsidR="008C2A9B" w:rsidRDefault="008C2A9B" w:rsidP="008C2A9B"/>
    <w:p w:rsidR="008C2A9B" w:rsidRDefault="008C2A9B" w:rsidP="008C2A9B"/>
    <w:p w:rsidR="008C2A9B" w:rsidRDefault="008C2A9B" w:rsidP="008C2A9B"/>
    <w:p w:rsidR="008C2A9B" w:rsidRDefault="008C2A9B" w:rsidP="008C2A9B"/>
    <w:p w:rsidR="008C2A9B" w:rsidRDefault="008C2A9B" w:rsidP="008C2A9B"/>
    <w:p w:rsidR="008C2A9B" w:rsidRDefault="008C2A9B" w:rsidP="008C2A9B"/>
    <w:p w:rsidR="008C2A9B" w:rsidRDefault="008C2A9B" w:rsidP="008C2A9B"/>
    <w:p w:rsidR="008C2A9B" w:rsidRDefault="008C2A9B" w:rsidP="008C2A9B"/>
    <w:p w:rsidR="008C2A9B" w:rsidRDefault="008C2A9B" w:rsidP="008C2A9B"/>
    <w:p w:rsidR="008C2A9B" w:rsidRDefault="008C2A9B" w:rsidP="008C2A9B"/>
    <w:p w:rsidR="008C2A9B" w:rsidRDefault="008C2A9B" w:rsidP="008C2A9B"/>
    <w:p w:rsidR="008C2A9B" w:rsidRDefault="008C2A9B" w:rsidP="008C2A9B"/>
    <w:p w:rsidR="008C2A9B" w:rsidRDefault="008C2A9B" w:rsidP="008C2A9B"/>
    <w:p w:rsidR="008C2A9B" w:rsidRDefault="008C2A9B" w:rsidP="008C2A9B"/>
    <w:p w:rsidR="008C2A9B" w:rsidRDefault="008C2A9B" w:rsidP="008C2A9B"/>
    <w:p w:rsidR="008C2A9B" w:rsidRDefault="008C2A9B" w:rsidP="008C2A9B"/>
    <w:p w:rsidR="008C2A9B" w:rsidRDefault="008C2A9B" w:rsidP="008C2A9B"/>
    <w:p w:rsidR="008C2A9B" w:rsidRDefault="008C2A9B" w:rsidP="008C2A9B"/>
    <w:p w:rsidR="008C2A9B" w:rsidRDefault="008C2A9B" w:rsidP="008C2A9B"/>
    <w:p w:rsidR="008C2A9B" w:rsidRDefault="008C2A9B" w:rsidP="008C2A9B"/>
    <w:p w:rsidR="008C2A9B" w:rsidRDefault="008C2A9B" w:rsidP="008C2A9B"/>
    <w:p w:rsidR="008C2A9B" w:rsidRDefault="00677C52" w:rsidP="008C2A9B">
      <w:pP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Actividad </w:t>
      </w:r>
      <w:proofErr w:type="gramStart"/>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1:Investigacion</w:t>
      </w:r>
      <w:proofErr w:type="gramEnd"/>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p w:rsidR="00677C52" w:rsidRDefault="00677C52" w:rsidP="008C2A9B">
      <w:pPr>
        <w:rPr>
          <w:rStyle w:val="nfasissutil"/>
        </w:rPr>
      </w:pPr>
    </w:p>
    <w:p w:rsidR="00677C52" w:rsidRDefault="00677C52" w:rsidP="008C2A9B">
      <w:pPr>
        <w:rPr>
          <w:rStyle w:val="nfasissutil"/>
          <w:color w:val="0D0D0D" w:themeColor="text1" w:themeTint="F2"/>
          <w:sz w:val="44"/>
          <w:szCs w:val="44"/>
        </w:rPr>
      </w:pPr>
      <w:r>
        <w:rPr>
          <w:rStyle w:val="nfasissutil"/>
          <w:sz w:val="44"/>
          <w:szCs w:val="44"/>
        </w:rPr>
        <w:t xml:space="preserve">1.1_ </w:t>
      </w:r>
      <w:r>
        <w:rPr>
          <w:rStyle w:val="nfasissutil"/>
          <w:color w:val="0D0D0D" w:themeColor="text1" w:themeTint="F2"/>
          <w:sz w:val="44"/>
          <w:szCs w:val="44"/>
        </w:rPr>
        <w:t>Normativas de seguridad en el laboratorio.</w:t>
      </w:r>
    </w:p>
    <w:p w:rsidR="00677C52" w:rsidRDefault="00677C52" w:rsidP="008C2A9B">
      <w:pPr>
        <w:rPr>
          <w:rStyle w:val="nfasissutil"/>
          <w:color w:val="0D0D0D" w:themeColor="text1" w:themeTint="F2"/>
          <w:sz w:val="44"/>
          <w:szCs w:val="44"/>
        </w:rPr>
      </w:pPr>
    </w:p>
    <w:p w:rsidR="00677C52" w:rsidRDefault="00677C52" w:rsidP="008C2A9B">
      <w:pPr>
        <w:rPr>
          <w:rStyle w:val="nfasissutil"/>
          <w:color w:val="0D0D0D" w:themeColor="text1" w:themeTint="F2"/>
          <w:sz w:val="44"/>
          <w:szCs w:val="44"/>
        </w:rPr>
      </w:pPr>
      <w:r>
        <w:rPr>
          <w:rStyle w:val="nfasissutil"/>
          <w:color w:val="0D0D0D" w:themeColor="text1" w:themeTint="F2"/>
          <w:sz w:val="44"/>
          <w:szCs w:val="44"/>
        </w:rPr>
        <w:t>_Investiga y enumera:</w:t>
      </w:r>
    </w:p>
    <w:p w:rsidR="00677C52" w:rsidRDefault="00677C52" w:rsidP="008C2A9B">
      <w:pPr>
        <w:rPr>
          <w:rStyle w:val="nfasissutil"/>
          <w:color w:val="0D0D0D" w:themeColor="text1" w:themeTint="F2"/>
          <w:sz w:val="44"/>
          <w:szCs w:val="44"/>
        </w:rPr>
      </w:pPr>
    </w:p>
    <w:p w:rsidR="00677C52" w:rsidRDefault="00677C52" w:rsidP="008C2A9B">
      <w:pPr>
        <w:rPr>
          <w:rStyle w:val="nfasissutil"/>
          <w:color w:val="0D0D0D" w:themeColor="text1" w:themeTint="F2"/>
          <w:sz w:val="44"/>
          <w:szCs w:val="44"/>
        </w:rPr>
      </w:pPr>
      <w:r>
        <w:rPr>
          <w:rStyle w:val="nfasissutil"/>
          <w:color w:val="0D0D0D" w:themeColor="text1" w:themeTint="F2"/>
          <w:sz w:val="44"/>
          <w:szCs w:val="44"/>
        </w:rPr>
        <w:t>A_5 normas de seguridad referentes a la infraestructura del laboratorio.</w:t>
      </w:r>
    </w:p>
    <w:p w:rsidR="00677C52" w:rsidRDefault="00677C52" w:rsidP="008C2A9B">
      <w:pPr>
        <w:rPr>
          <w:rStyle w:val="nfasissutil"/>
          <w:color w:val="0D0D0D" w:themeColor="text1" w:themeTint="F2"/>
          <w:sz w:val="44"/>
          <w:szCs w:val="44"/>
        </w:rPr>
      </w:pPr>
    </w:p>
    <w:p w:rsidR="001066DC" w:rsidRDefault="00677C52" w:rsidP="008C2A9B">
      <w:pPr>
        <w:rPr>
          <w:rStyle w:val="nfasissutil"/>
          <w:color w:val="FF0000"/>
          <w:sz w:val="44"/>
          <w:szCs w:val="44"/>
        </w:rPr>
      </w:pPr>
      <w:r>
        <w:rPr>
          <w:rStyle w:val="nfasissutil"/>
          <w:color w:val="FF0000"/>
          <w:sz w:val="44"/>
          <w:szCs w:val="44"/>
        </w:rPr>
        <w:t>RTA:</w:t>
      </w:r>
      <w:r w:rsidRPr="00677C52">
        <w:t xml:space="preserve"> </w:t>
      </w:r>
    </w:p>
    <w:p w:rsidR="00677C52" w:rsidRPr="001066DC" w:rsidRDefault="001066DC" w:rsidP="008C2A9B">
      <w:pPr>
        <w:rPr>
          <w:rStyle w:val="nfasissutil"/>
          <w:color w:val="FF0000"/>
          <w:sz w:val="44"/>
          <w:szCs w:val="44"/>
        </w:rPr>
      </w:pPr>
      <w:proofErr w:type="gramStart"/>
      <w:r>
        <w:rPr>
          <w:rStyle w:val="nfasissutil"/>
          <w:color w:val="FF0000"/>
          <w:sz w:val="44"/>
          <w:szCs w:val="44"/>
        </w:rPr>
        <w:lastRenderedPageBreak/>
        <w:t>.</w:t>
      </w:r>
      <w:r w:rsidRPr="001066DC">
        <w:rPr>
          <w:rStyle w:val="nfasissutil"/>
          <w:color w:val="0D0D0D" w:themeColor="text1" w:themeTint="F2"/>
          <w:sz w:val="44"/>
          <w:szCs w:val="44"/>
        </w:rPr>
        <w:t>No</w:t>
      </w:r>
      <w:proofErr w:type="gramEnd"/>
      <w:r w:rsidRPr="001066DC">
        <w:rPr>
          <w:rStyle w:val="nfasissutil"/>
          <w:color w:val="0D0D0D" w:themeColor="text1" w:themeTint="F2"/>
          <w:sz w:val="44"/>
          <w:szCs w:val="44"/>
        </w:rPr>
        <w:t xml:space="preserve"> se deben bloquear las rutas de escape o pasillos con equipos, máquinas u otros elementos que entorpezcan la correcta circulación</w:t>
      </w:r>
    </w:p>
    <w:p w:rsidR="00677C52" w:rsidRPr="001066DC" w:rsidRDefault="001066DC" w:rsidP="008C2A9B">
      <w:pPr>
        <w:rPr>
          <w:rStyle w:val="nfasissutil"/>
          <w:color w:val="000000" w:themeColor="text1"/>
          <w:sz w:val="44"/>
          <w:szCs w:val="44"/>
        </w:rPr>
      </w:pPr>
      <w:r>
        <w:rPr>
          <w:rStyle w:val="nfasissutil"/>
          <w:color w:val="FF0000"/>
          <w:sz w:val="44"/>
          <w:szCs w:val="44"/>
        </w:rPr>
        <w:t>.</w:t>
      </w:r>
      <w:r w:rsidRPr="001066DC">
        <w:t xml:space="preserve"> </w:t>
      </w:r>
      <w:r w:rsidRPr="001066DC">
        <w:rPr>
          <w:rStyle w:val="nfasissutil"/>
          <w:color w:val="000000" w:themeColor="text1"/>
          <w:sz w:val="44"/>
          <w:szCs w:val="44"/>
        </w:rPr>
        <w:t>No se permitirá comer, beber, fumar o maquillarse</w:t>
      </w:r>
    </w:p>
    <w:p w:rsidR="00677C52" w:rsidRPr="001066DC" w:rsidRDefault="001066DC" w:rsidP="008C2A9B">
      <w:pPr>
        <w:rPr>
          <w:rStyle w:val="nfasissutil"/>
          <w:color w:val="000000" w:themeColor="text1"/>
          <w:sz w:val="44"/>
          <w:szCs w:val="44"/>
        </w:rPr>
      </w:pPr>
      <w:proofErr w:type="gramStart"/>
      <w:r>
        <w:rPr>
          <w:rStyle w:val="nfasissutil"/>
          <w:color w:val="FF0000"/>
          <w:sz w:val="44"/>
          <w:szCs w:val="44"/>
        </w:rPr>
        <w:t>.</w:t>
      </w:r>
      <w:r w:rsidRPr="001066DC">
        <w:rPr>
          <w:rStyle w:val="nfasissutil"/>
          <w:color w:val="000000" w:themeColor="text1"/>
          <w:sz w:val="44"/>
          <w:szCs w:val="44"/>
        </w:rPr>
        <w:t>No</w:t>
      </w:r>
      <w:proofErr w:type="gramEnd"/>
      <w:r w:rsidRPr="001066DC">
        <w:rPr>
          <w:rStyle w:val="nfasissutil"/>
          <w:color w:val="000000" w:themeColor="text1"/>
          <w:sz w:val="44"/>
          <w:szCs w:val="44"/>
        </w:rPr>
        <w:t xml:space="preserve"> se permitirá pipetear con la boca, utilizar los elementos adecuados para realizar la tarea.</w:t>
      </w:r>
    </w:p>
    <w:p w:rsidR="008C2A9B" w:rsidRDefault="008C2A9B">
      <w:pPr>
        <w:rPr>
          <w:rStyle w:val="Ttulodellibro"/>
          <w:b w:val="0"/>
          <w:bCs w:val="0"/>
          <w:i w:val="0"/>
          <w:iCs w:val="0"/>
          <w:spacing w:val="0"/>
        </w:rPr>
      </w:pPr>
      <w:r>
        <w:rPr>
          <w:rStyle w:val="Ttulodellibro"/>
          <w:b w:val="0"/>
          <w:bCs w:val="0"/>
          <w:i w:val="0"/>
          <w:iCs w:val="0"/>
          <w:spacing w:val="0"/>
        </w:rPr>
        <w:br w:type="page"/>
      </w:r>
    </w:p>
    <w:p w:rsidR="001066DC" w:rsidRPr="001066DC" w:rsidRDefault="001066DC">
      <w:pPr>
        <w:rPr>
          <w:rStyle w:val="Ttulodellibro"/>
          <w:b w:val="0"/>
          <w:bCs w:val="0"/>
          <w:i w:val="0"/>
          <w:iCs w:val="0"/>
          <w:spacing w:val="0"/>
        </w:rPr>
      </w:pPr>
      <w:r>
        <w:rPr>
          <w:rStyle w:val="Ttulodellibro"/>
          <w:b w:val="0"/>
          <w:bCs w:val="0"/>
          <w:i w:val="0"/>
          <w:iCs w:val="0"/>
          <w:color w:val="FF0000"/>
          <w:spacing w:val="0"/>
          <w:sz w:val="44"/>
          <w:szCs w:val="44"/>
        </w:rPr>
        <w:lastRenderedPageBreak/>
        <w:t>.</w:t>
      </w:r>
      <w:r w:rsidRPr="001066DC">
        <w:t xml:space="preserve"> </w:t>
      </w:r>
      <w:r w:rsidRPr="001066DC">
        <w:rPr>
          <w:rStyle w:val="Ttulodellibro"/>
          <w:b w:val="0"/>
          <w:bCs w:val="0"/>
          <w:i w:val="0"/>
          <w:iCs w:val="0"/>
          <w:color w:val="000000" w:themeColor="text1"/>
          <w:spacing w:val="0"/>
          <w:sz w:val="32"/>
          <w:szCs w:val="32"/>
        </w:rPr>
        <w:t>Se deberá utilizar vestimenta apropiada para realizar trabajos de laboratorio y el cabello recogido (guardapolvo preferentemente de algodón y de mangas largas, zapatos cerrados, evitando el uso de accesorios colgantes</w:t>
      </w:r>
      <w:r w:rsidRPr="001066DC">
        <w:rPr>
          <w:rStyle w:val="Ttulodellibro"/>
          <w:b w:val="0"/>
          <w:bCs w:val="0"/>
          <w:i w:val="0"/>
          <w:iCs w:val="0"/>
          <w:spacing w:val="0"/>
        </w:rPr>
        <w:t>)</w:t>
      </w:r>
    </w:p>
    <w:p w:rsidR="001066DC" w:rsidRPr="001066DC" w:rsidRDefault="001066DC" w:rsidP="001066DC">
      <w:pPr>
        <w:rPr>
          <w:rStyle w:val="nfasissutil"/>
          <w:color w:val="FF0000"/>
          <w:sz w:val="44"/>
          <w:szCs w:val="44"/>
        </w:rPr>
      </w:pPr>
      <w:r>
        <w:rPr>
          <w:rStyle w:val="nfasissutil"/>
          <w:color w:val="FF0000"/>
          <w:sz w:val="44"/>
          <w:szCs w:val="44"/>
        </w:rPr>
        <w:t>.</w:t>
      </w:r>
      <w:r w:rsidRPr="001066DC">
        <w:t xml:space="preserve"> </w:t>
      </w:r>
      <w:r w:rsidRPr="00CE309B">
        <w:rPr>
          <w:rStyle w:val="nfasissutil"/>
          <w:color w:val="000000" w:themeColor="text1"/>
          <w:sz w:val="32"/>
          <w:szCs w:val="32"/>
        </w:rPr>
        <w:t>No se deben bloquear las rutas de escape o pasillos con equipos, máquinas u otros elementos que entorpezcan la correcta circulación.</w:t>
      </w:r>
    </w:p>
    <w:p w:rsidR="008C2A9B" w:rsidRDefault="008C2A9B">
      <w:pPr>
        <w:rPr>
          <w:rStyle w:val="nfasissutil"/>
          <w:color w:val="FF0000"/>
          <w:sz w:val="44"/>
          <w:szCs w:val="44"/>
        </w:rPr>
      </w:pPr>
    </w:p>
    <w:p w:rsidR="00CE309B" w:rsidRDefault="00CE309B" w:rsidP="00CE309B">
      <w:pPr>
        <w:pStyle w:val="Ttulo1"/>
        <w:rPr>
          <w:rStyle w:val="Textoennegrita"/>
        </w:rPr>
      </w:pPr>
      <w:r>
        <w:rPr>
          <w:rStyle w:val="Textoennegrita"/>
        </w:rPr>
        <w:t>B_ 5 normas de seguridad referentes al orden del laboratorio:</w:t>
      </w:r>
    </w:p>
    <w:p w:rsidR="00CE309B" w:rsidRDefault="00CE309B" w:rsidP="00CE309B"/>
    <w:p w:rsidR="00CE309B" w:rsidRPr="00CE309B" w:rsidRDefault="00CE309B" w:rsidP="00CE309B">
      <w:pPr>
        <w:pStyle w:val="Sinespaciado"/>
        <w:rPr>
          <w:rStyle w:val="Ttulodellibro"/>
          <w:b w:val="0"/>
          <w:bCs w:val="0"/>
          <w:i w:val="0"/>
          <w:iCs w:val="0"/>
          <w:color w:val="FF0000"/>
          <w:spacing w:val="0"/>
          <w:sz w:val="32"/>
          <w:szCs w:val="32"/>
        </w:rPr>
      </w:pPr>
      <w:r>
        <w:rPr>
          <w:color w:val="FF0000"/>
          <w:sz w:val="32"/>
          <w:szCs w:val="32"/>
        </w:rPr>
        <w:t>RTA</w:t>
      </w:r>
      <w:proofErr w:type="gramStart"/>
      <w:r>
        <w:rPr>
          <w:color w:val="FF0000"/>
          <w:sz w:val="32"/>
          <w:szCs w:val="32"/>
        </w:rPr>
        <w:t xml:space="preserve">: </w:t>
      </w:r>
      <w:r>
        <w:rPr>
          <w:rStyle w:val="Ttulodellibro"/>
          <w:b w:val="0"/>
          <w:bCs w:val="0"/>
          <w:i w:val="0"/>
          <w:iCs w:val="0"/>
          <w:spacing w:val="0"/>
        </w:rPr>
        <w:t>.</w:t>
      </w:r>
      <w:r w:rsidRPr="00CE309B">
        <w:rPr>
          <w:rStyle w:val="Ttulodellibro"/>
          <w:b w:val="0"/>
          <w:bCs w:val="0"/>
          <w:i w:val="0"/>
          <w:iCs w:val="0"/>
          <w:spacing w:val="0"/>
        </w:rPr>
        <w:t>Uso</w:t>
      </w:r>
      <w:proofErr w:type="gramEnd"/>
      <w:r w:rsidRPr="00CE309B">
        <w:rPr>
          <w:rStyle w:val="Ttulodellibro"/>
          <w:b w:val="0"/>
          <w:bCs w:val="0"/>
          <w:i w:val="0"/>
          <w:iCs w:val="0"/>
          <w:spacing w:val="0"/>
        </w:rPr>
        <w:t xml:space="preserve"> adecuado de los instrumentos.</w:t>
      </w:r>
    </w:p>
    <w:p w:rsidR="00CE309B" w:rsidRPr="00CE309B" w:rsidRDefault="00CE309B" w:rsidP="00CE309B">
      <w:pPr>
        <w:rPr>
          <w:rStyle w:val="Ttulodellibro"/>
          <w:b w:val="0"/>
          <w:bCs w:val="0"/>
          <w:i w:val="0"/>
          <w:iCs w:val="0"/>
          <w:spacing w:val="0"/>
        </w:rPr>
      </w:pPr>
      <w:r>
        <w:rPr>
          <w:rStyle w:val="Ttulodellibro"/>
          <w:b w:val="0"/>
          <w:bCs w:val="0"/>
          <w:i w:val="0"/>
          <w:iCs w:val="0"/>
          <w:spacing w:val="0"/>
        </w:rPr>
        <w:t xml:space="preserve">            </w:t>
      </w:r>
      <w:r w:rsidRPr="00CE309B">
        <w:rPr>
          <w:rStyle w:val="Ttulodellibro"/>
          <w:b w:val="0"/>
          <w:bCs w:val="0"/>
          <w:i w:val="0"/>
          <w:iCs w:val="0"/>
          <w:spacing w:val="0"/>
        </w:rPr>
        <w:t>. Uso de elementos de protección.</w:t>
      </w:r>
    </w:p>
    <w:p w:rsidR="00CE309B" w:rsidRPr="00CE309B" w:rsidRDefault="00CE309B" w:rsidP="00CE309B">
      <w:pPr>
        <w:rPr>
          <w:rStyle w:val="Ttulodellibro"/>
          <w:b w:val="0"/>
          <w:bCs w:val="0"/>
          <w:i w:val="0"/>
          <w:iCs w:val="0"/>
          <w:spacing w:val="0"/>
        </w:rPr>
      </w:pPr>
      <w:r>
        <w:rPr>
          <w:rStyle w:val="Ttulodellibro"/>
          <w:b w:val="0"/>
          <w:bCs w:val="0"/>
          <w:i w:val="0"/>
          <w:iCs w:val="0"/>
          <w:spacing w:val="0"/>
        </w:rPr>
        <w:t xml:space="preserve">            </w:t>
      </w:r>
      <w:r w:rsidRPr="00CE309B">
        <w:rPr>
          <w:rStyle w:val="Ttulodellibro"/>
          <w:b w:val="0"/>
          <w:bCs w:val="0"/>
          <w:i w:val="0"/>
          <w:iCs w:val="0"/>
          <w:spacing w:val="0"/>
        </w:rPr>
        <w:t>. Uso de vestimenta adecuada.</w:t>
      </w:r>
    </w:p>
    <w:p w:rsidR="00CE309B" w:rsidRPr="00CE309B" w:rsidRDefault="00CE309B" w:rsidP="00CE309B">
      <w:pPr>
        <w:rPr>
          <w:rStyle w:val="Ttulodellibro"/>
          <w:b w:val="0"/>
          <w:bCs w:val="0"/>
          <w:i w:val="0"/>
          <w:iCs w:val="0"/>
          <w:spacing w:val="0"/>
        </w:rPr>
      </w:pPr>
      <w:r>
        <w:rPr>
          <w:rStyle w:val="Ttulodellibro"/>
          <w:b w:val="0"/>
          <w:bCs w:val="0"/>
          <w:i w:val="0"/>
          <w:iCs w:val="0"/>
          <w:spacing w:val="0"/>
        </w:rPr>
        <w:t xml:space="preserve">            </w:t>
      </w:r>
      <w:r w:rsidRPr="00CE309B">
        <w:rPr>
          <w:rStyle w:val="Ttulodellibro"/>
          <w:b w:val="0"/>
          <w:bCs w:val="0"/>
          <w:i w:val="0"/>
          <w:iCs w:val="0"/>
          <w:spacing w:val="0"/>
        </w:rPr>
        <w:t>. Orden a la hora de guardar objetos.</w:t>
      </w:r>
    </w:p>
    <w:p w:rsidR="00CE309B" w:rsidRPr="00CE309B" w:rsidRDefault="00CE309B" w:rsidP="00CE309B">
      <w:pPr>
        <w:rPr>
          <w:rStyle w:val="Ttulodellibro"/>
          <w:b w:val="0"/>
          <w:bCs w:val="0"/>
          <w:i w:val="0"/>
          <w:iCs w:val="0"/>
          <w:spacing w:val="0"/>
        </w:rPr>
      </w:pPr>
      <w:r>
        <w:rPr>
          <w:rStyle w:val="Ttulodellibro"/>
          <w:b w:val="0"/>
          <w:bCs w:val="0"/>
          <w:i w:val="0"/>
          <w:iCs w:val="0"/>
          <w:spacing w:val="0"/>
        </w:rPr>
        <w:t xml:space="preserve">            </w:t>
      </w:r>
      <w:r w:rsidRPr="00CE309B">
        <w:rPr>
          <w:rStyle w:val="Ttulodellibro"/>
          <w:b w:val="0"/>
          <w:bCs w:val="0"/>
          <w:i w:val="0"/>
          <w:iCs w:val="0"/>
          <w:spacing w:val="0"/>
        </w:rPr>
        <w:t>. Aula ordenada.</w:t>
      </w:r>
    </w:p>
    <w:p w:rsidR="008C2A9B" w:rsidRDefault="00CE309B" w:rsidP="00CE309B">
      <w:pPr>
        <w:rPr>
          <w:rStyle w:val="Ttulodellibro"/>
          <w:b w:val="0"/>
          <w:bCs w:val="0"/>
          <w:i w:val="0"/>
          <w:iCs w:val="0"/>
          <w:spacing w:val="0"/>
        </w:rPr>
      </w:pPr>
      <w:r>
        <w:rPr>
          <w:rStyle w:val="Ttulodellibro"/>
          <w:b w:val="0"/>
          <w:bCs w:val="0"/>
          <w:i w:val="0"/>
          <w:iCs w:val="0"/>
          <w:spacing w:val="0"/>
        </w:rPr>
        <w:t xml:space="preserve">            </w:t>
      </w:r>
      <w:r w:rsidRPr="00CE309B">
        <w:rPr>
          <w:rStyle w:val="Ttulodellibro"/>
          <w:b w:val="0"/>
          <w:bCs w:val="0"/>
          <w:i w:val="0"/>
          <w:iCs w:val="0"/>
          <w:spacing w:val="0"/>
        </w:rPr>
        <w:t>. Cabello recogido.</w:t>
      </w:r>
    </w:p>
    <w:p w:rsidR="00026288" w:rsidRDefault="00026288">
      <w:pPr>
        <w:rPr>
          <w:rStyle w:val="Ttulodellibro"/>
          <w:b w:val="0"/>
          <w:bCs w:val="0"/>
          <w:i w:val="0"/>
          <w:iCs w:val="0"/>
          <w:spacing w:val="0"/>
        </w:rPr>
      </w:pPr>
    </w:p>
    <w:p w:rsidR="00026288" w:rsidRDefault="00026288">
      <w:pPr>
        <w:rPr>
          <w:rStyle w:val="Ttulodellibro"/>
          <w:b w:val="0"/>
          <w:bCs w:val="0"/>
          <w:i w:val="0"/>
          <w:iCs w:val="0"/>
          <w:spacing w:val="0"/>
        </w:rPr>
      </w:pPr>
    </w:p>
    <w:p w:rsidR="00026288" w:rsidRDefault="00026288" w:rsidP="00026288">
      <w:pPr>
        <w:pStyle w:val="Ttulo1"/>
        <w:rPr>
          <w:rStyle w:val="Ttulodellibro"/>
          <w:b w:val="0"/>
          <w:bCs w:val="0"/>
          <w:i w:val="0"/>
          <w:iCs w:val="0"/>
          <w:color w:val="ACCBF9" w:themeColor="background2"/>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Ttulodellibro"/>
          <w:bCs w:val="0"/>
          <w:i w:val="0"/>
          <w:iCs w:val="0"/>
          <w:color w:val="C0D7EC" w:themeColor="accent2" w:themeTint="66"/>
          <w:spacing w:val="0"/>
          <w14:textOutline w14:w="11112" w14:cap="flat" w14:cmpd="sng" w14:algn="ctr">
            <w14:solidFill>
              <w14:schemeClr w14:val="accent2"/>
            </w14:solidFill>
            <w14:prstDash w14:val="solid"/>
            <w14:round/>
          </w14:textOutline>
        </w:rPr>
        <w:lastRenderedPageBreak/>
        <w:t xml:space="preserve">C_ </w:t>
      </w:r>
      <w:r>
        <w:rPr>
          <w:rStyle w:val="Ttulodellibro"/>
          <w:b w:val="0"/>
          <w:bCs w:val="0"/>
          <w:i w:val="0"/>
          <w:iCs w:val="0"/>
          <w:color w:val="ACCBF9" w:themeColor="background2"/>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 normas referentes a la utilización de </w:t>
      </w:r>
      <w:proofErr w:type="gramStart"/>
      <w:r>
        <w:rPr>
          <w:rStyle w:val="Ttulodellibro"/>
          <w:b w:val="0"/>
          <w:bCs w:val="0"/>
          <w:i w:val="0"/>
          <w:iCs w:val="0"/>
          <w:color w:val="ACCBF9" w:themeColor="background2"/>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los  reactivos</w:t>
      </w:r>
      <w:proofErr w:type="gramEnd"/>
      <w:r>
        <w:rPr>
          <w:rStyle w:val="Ttulodellibro"/>
          <w:b w:val="0"/>
          <w:bCs w:val="0"/>
          <w:i w:val="0"/>
          <w:iCs w:val="0"/>
          <w:color w:val="ACCBF9" w:themeColor="background2"/>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químicos:</w:t>
      </w:r>
    </w:p>
    <w:p w:rsidR="00026288" w:rsidRDefault="00026288" w:rsidP="00026288">
      <w:pPr>
        <w:pStyle w:val="Ttulo1"/>
        <w:rPr>
          <w:rStyle w:val="Ttulodellibro"/>
          <w:b w:val="0"/>
          <w:bCs w:val="0"/>
          <w:i w:val="0"/>
          <w:iCs w:val="0"/>
          <w:color w:val="ACCBF9" w:themeColor="background2"/>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26288" w:rsidRPr="00026288" w:rsidRDefault="00026288" w:rsidP="00026288">
      <w:pPr>
        <w:pStyle w:val="Ttulo1"/>
        <w:rPr>
          <w:rStyle w:val="Ttulodellibro"/>
          <w:b w:val="0"/>
          <w:bCs w:val="0"/>
          <w:i w:val="0"/>
          <w:iCs w:val="0"/>
          <w:color w:val="000000" w:themeColor="text1"/>
          <w:spacing w:val="0"/>
          <w:sz w:val="28"/>
          <w:szCs w:val="28"/>
        </w:rPr>
      </w:pPr>
      <w:proofErr w:type="spellStart"/>
      <w:proofErr w:type="gramStart"/>
      <w:r>
        <w:rPr>
          <w:rStyle w:val="Ttulodellibro"/>
          <w:b w:val="0"/>
          <w:bCs w:val="0"/>
          <w:i w:val="0"/>
          <w:iCs w:val="0"/>
          <w:color w:val="FF0000"/>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RTA:</w:t>
      </w:r>
      <w:r w:rsidRPr="00026288">
        <w:rPr>
          <w:rStyle w:val="Ttulodellibro"/>
          <w:b w:val="0"/>
          <w:bCs w:val="0"/>
          <w:i w:val="0"/>
          <w:iCs w:val="0"/>
          <w:color w:val="000000" w:themeColor="text1"/>
          <w:spacing w:val="0"/>
          <w:sz w:val="28"/>
          <w:szCs w:val="28"/>
        </w:rPr>
        <w:t>Evitar</w:t>
      </w:r>
      <w:proofErr w:type="spellEnd"/>
      <w:proofErr w:type="gramEnd"/>
      <w:r w:rsidRPr="00026288">
        <w:rPr>
          <w:rStyle w:val="Ttulodellibro"/>
          <w:b w:val="0"/>
          <w:bCs w:val="0"/>
          <w:i w:val="0"/>
          <w:iCs w:val="0"/>
          <w:color w:val="000000" w:themeColor="text1"/>
          <w:spacing w:val="0"/>
          <w:sz w:val="28"/>
          <w:szCs w:val="28"/>
        </w:rPr>
        <w:t xml:space="preserve"> el contacto de los productos químicos con la piel. No pipetear con la boca, utilizad embudos para trasvasar líquidos y </w:t>
      </w:r>
      <w:proofErr w:type="spellStart"/>
      <w:r w:rsidRPr="00026288">
        <w:rPr>
          <w:rStyle w:val="Ttulodellibro"/>
          <w:b w:val="0"/>
          <w:bCs w:val="0"/>
          <w:i w:val="0"/>
          <w:iCs w:val="0"/>
          <w:color w:val="000000" w:themeColor="text1"/>
          <w:spacing w:val="0"/>
          <w:sz w:val="28"/>
          <w:szCs w:val="28"/>
        </w:rPr>
        <w:t>propipetas</w:t>
      </w:r>
      <w:proofErr w:type="spellEnd"/>
      <w:r w:rsidRPr="00026288">
        <w:rPr>
          <w:rStyle w:val="Ttulodellibro"/>
          <w:b w:val="0"/>
          <w:bCs w:val="0"/>
          <w:i w:val="0"/>
          <w:iCs w:val="0"/>
          <w:color w:val="000000" w:themeColor="text1"/>
          <w:spacing w:val="0"/>
          <w:sz w:val="28"/>
          <w:szCs w:val="28"/>
        </w:rPr>
        <w:t>.</w:t>
      </w:r>
    </w:p>
    <w:p w:rsidR="00026288" w:rsidRPr="00026288" w:rsidRDefault="00026288" w:rsidP="00026288">
      <w:pPr>
        <w:pStyle w:val="Ttulo1"/>
        <w:rPr>
          <w:rStyle w:val="Ttulodellibro"/>
          <w:b w:val="0"/>
          <w:bCs w:val="0"/>
          <w:i w:val="0"/>
          <w:iCs w:val="0"/>
          <w:color w:val="000000" w:themeColor="text1"/>
          <w:spacing w:val="0"/>
          <w:sz w:val="28"/>
          <w:szCs w:val="28"/>
        </w:rPr>
      </w:pPr>
    </w:p>
    <w:p w:rsidR="00026288" w:rsidRPr="00026288" w:rsidRDefault="00026288" w:rsidP="00026288">
      <w:pPr>
        <w:pStyle w:val="Ttulo1"/>
        <w:rPr>
          <w:rStyle w:val="Ttulodellibro"/>
          <w:b w:val="0"/>
          <w:bCs w:val="0"/>
          <w:i w:val="0"/>
          <w:iCs w:val="0"/>
          <w:color w:val="000000" w:themeColor="text1"/>
          <w:spacing w:val="0"/>
          <w:sz w:val="28"/>
          <w:szCs w:val="28"/>
        </w:rPr>
      </w:pPr>
      <w:r w:rsidRPr="00026288">
        <w:rPr>
          <w:rStyle w:val="Ttulodellibro"/>
          <w:b w:val="0"/>
          <w:bCs w:val="0"/>
          <w:i w:val="0"/>
          <w:iCs w:val="0"/>
          <w:color w:val="000000" w:themeColor="text1"/>
          <w:spacing w:val="0"/>
          <w:sz w:val="28"/>
          <w:szCs w:val="28"/>
        </w:rPr>
        <w:t>Si accidentalmente se vierte un ácido u otro producto químico corrosivo se debe consultar al profesor(ora).</w:t>
      </w:r>
    </w:p>
    <w:p w:rsidR="00026288" w:rsidRPr="00026288" w:rsidRDefault="00026288" w:rsidP="00026288">
      <w:pPr>
        <w:pStyle w:val="Ttulo1"/>
        <w:rPr>
          <w:rStyle w:val="Ttulodellibro"/>
          <w:b w:val="0"/>
          <w:bCs w:val="0"/>
          <w:i w:val="0"/>
          <w:iCs w:val="0"/>
          <w:color w:val="000000" w:themeColor="text1"/>
          <w:spacing w:val="0"/>
          <w:sz w:val="28"/>
          <w:szCs w:val="28"/>
        </w:rPr>
      </w:pPr>
    </w:p>
    <w:p w:rsidR="00026288" w:rsidRPr="00026288" w:rsidRDefault="00026288" w:rsidP="00026288">
      <w:pPr>
        <w:pStyle w:val="Ttulo1"/>
        <w:rPr>
          <w:rStyle w:val="Ttulodellibro"/>
          <w:b w:val="0"/>
          <w:bCs w:val="0"/>
          <w:i w:val="0"/>
          <w:iCs w:val="0"/>
          <w:color w:val="000000" w:themeColor="text1"/>
          <w:spacing w:val="0"/>
          <w:sz w:val="28"/>
          <w:szCs w:val="28"/>
        </w:rPr>
      </w:pPr>
      <w:r w:rsidRPr="00026288">
        <w:rPr>
          <w:rStyle w:val="Ttulodellibro"/>
          <w:b w:val="0"/>
          <w:bCs w:val="0"/>
          <w:i w:val="0"/>
          <w:iCs w:val="0"/>
          <w:color w:val="000000" w:themeColor="text1"/>
          <w:spacing w:val="0"/>
          <w:sz w:val="28"/>
          <w:szCs w:val="28"/>
        </w:rPr>
        <w:t>Para detectar el olor de una sustancia, no se debe colocar la cara directamente sobre el recipiente: utilizando la mano abierta como pantalla, es posible hacer llega una pequeña cantidad de vapor hasta la nariz. Los frascos deben cerrarse inmediatamente después de su uso.</w:t>
      </w:r>
    </w:p>
    <w:p w:rsidR="00026288" w:rsidRPr="00026288" w:rsidRDefault="00026288" w:rsidP="00026288">
      <w:pPr>
        <w:pStyle w:val="Ttulo1"/>
        <w:rPr>
          <w:rStyle w:val="Ttulodellibro"/>
          <w:b w:val="0"/>
          <w:bCs w:val="0"/>
          <w:i w:val="0"/>
          <w:iCs w:val="0"/>
          <w:color w:val="000000" w:themeColor="text1"/>
          <w:spacing w:val="0"/>
          <w:sz w:val="28"/>
          <w:szCs w:val="28"/>
        </w:rPr>
      </w:pPr>
    </w:p>
    <w:p w:rsidR="00026288" w:rsidRPr="00026288" w:rsidRDefault="00026288" w:rsidP="00026288">
      <w:pPr>
        <w:pStyle w:val="Ttulo1"/>
        <w:rPr>
          <w:rStyle w:val="Ttulodellibro"/>
          <w:b w:val="0"/>
          <w:bCs w:val="0"/>
          <w:i w:val="0"/>
          <w:iCs w:val="0"/>
          <w:color w:val="000000" w:themeColor="text1"/>
          <w:spacing w:val="0"/>
          <w:sz w:val="28"/>
          <w:szCs w:val="28"/>
        </w:rPr>
      </w:pPr>
      <w:r w:rsidRPr="00026288">
        <w:rPr>
          <w:rStyle w:val="Ttulodellibro"/>
          <w:b w:val="0"/>
          <w:bCs w:val="0"/>
          <w:i w:val="0"/>
          <w:iCs w:val="0"/>
          <w:color w:val="000000" w:themeColor="text1"/>
          <w:spacing w:val="0"/>
          <w:sz w:val="28"/>
          <w:szCs w:val="28"/>
        </w:rPr>
        <w:t>En la preparación de disoluciones debe agitarse de modo suave y controlado para evitar salpicaduras.</w:t>
      </w:r>
    </w:p>
    <w:p w:rsidR="00026288" w:rsidRPr="00026288" w:rsidRDefault="00026288" w:rsidP="00026288">
      <w:pPr>
        <w:pStyle w:val="Ttulo1"/>
        <w:rPr>
          <w:rStyle w:val="Ttulodellibro"/>
          <w:b w:val="0"/>
          <w:bCs w:val="0"/>
          <w:i w:val="0"/>
          <w:iCs w:val="0"/>
          <w:color w:val="000000" w:themeColor="text1"/>
          <w:spacing w:val="0"/>
          <w:sz w:val="28"/>
          <w:szCs w:val="28"/>
        </w:rPr>
      </w:pPr>
    </w:p>
    <w:p w:rsidR="00026288" w:rsidRPr="00026288" w:rsidRDefault="00026288" w:rsidP="00026288">
      <w:pPr>
        <w:pStyle w:val="Ttulo1"/>
        <w:rPr>
          <w:rStyle w:val="Ttulodellibro"/>
          <w:b w:val="0"/>
          <w:bCs w:val="0"/>
          <w:i w:val="0"/>
          <w:iCs w:val="0"/>
          <w:color w:val="000000" w:themeColor="text1"/>
          <w:spacing w:val="0"/>
          <w:sz w:val="28"/>
          <w:szCs w:val="28"/>
        </w:rPr>
      </w:pPr>
      <w:r w:rsidRPr="00026288">
        <w:rPr>
          <w:rStyle w:val="Ttulodellibro"/>
          <w:b w:val="0"/>
          <w:bCs w:val="0"/>
          <w:i w:val="0"/>
          <w:iCs w:val="0"/>
          <w:color w:val="000000" w:themeColor="text1"/>
          <w:spacing w:val="0"/>
          <w:sz w:val="28"/>
          <w:szCs w:val="28"/>
        </w:rPr>
        <w:t xml:space="preserve">Los ácidos requieren un cuidado especial. Manipularlos con precaución y en la vitrina. Cuando queramos diluirlos, nunca echaremos agua sobre ellos; siempre al </w:t>
      </w:r>
      <w:proofErr w:type="gramStart"/>
      <w:r w:rsidRPr="00026288">
        <w:rPr>
          <w:rStyle w:val="Ttulodellibro"/>
          <w:b w:val="0"/>
          <w:bCs w:val="0"/>
          <w:i w:val="0"/>
          <w:iCs w:val="0"/>
          <w:color w:val="000000" w:themeColor="text1"/>
          <w:spacing w:val="0"/>
          <w:sz w:val="28"/>
          <w:szCs w:val="28"/>
        </w:rPr>
        <w:t>contrario</w:t>
      </w:r>
      <w:proofErr w:type="gramEnd"/>
      <w:r w:rsidRPr="00026288">
        <w:rPr>
          <w:rStyle w:val="Ttulodellibro"/>
          <w:b w:val="0"/>
          <w:bCs w:val="0"/>
          <w:i w:val="0"/>
          <w:iCs w:val="0"/>
          <w:color w:val="000000" w:themeColor="text1"/>
          <w:spacing w:val="0"/>
          <w:sz w:val="28"/>
          <w:szCs w:val="28"/>
        </w:rPr>
        <w:t xml:space="preserve"> es decir, ácido sobre agua.</w:t>
      </w:r>
    </w:p>
    <w:p w:rsidR="00026288" w:rsidRPr="00026288" w:rsidRDefault="00026288" w:rsidP="00026288">
      <w:pPr>
        <w:pStyle w:val="Ttulo1"/>
        <w:rPr>
          <w:rStyle w:val="Ttulodellibro"/>
          <w:b w:val="0"/>
          <w:bCs w:val="0"/>
          <w:i w:val="0"/>
          <w:iCs w:val="0"/>
          <w:color w:val="000000" w:themeColor="text1"/>
          <w:spacing w:val="0"/>
          <w:sz w:val="28"/>
          <w:szCs w:val="28"/>
        </w:rPr>
      </w:pPr>
    </w:p>
    <w:p w:rsidR="00026288" w:rsidRPr="00026288" w:rsidRDefault="00026288" w:rsidP="00026288">
      <w:pPr>
        <w:pStyle w:val="Ttulo1"/>
        <w:rPr>
          <w:rStyle w:val="Ttulodellibro"/>
          <w:b w:val="0"/>
          <w:bCs w:val="0"/>
          <w:i w:val="0"/>
          <w:iCs w:val="0"/>
          <w:color w:val="000000" w:themeColor="text1"/>
          <w:spacing w:val="0"/>
          <w:sz w:val="28"/>
          <w:szCs w:val="28"/>
        </w:rPr>
      </w:pPr>
      <w:r w:rsidRPr="00026288">
        <w:rPr>
          <w:rStyle w:val="Ttulodellibro"/>
          <w:b w:val="0"/>
          <w:bCs w:val="0"/>
          <w:i w:val="0"/>
          <w:iCs w:val="0"/>
          <w:color w:val="000000" w:themeColor="text1"/>
          <w:spacing w:val="0"/>
          <w:sz w:val="28"/>
          <w:szCs w:val="28"/>
        </w:rPr>
        <w:t>vitrina de gases de laboratorio      Vitrina de gases</w:t>
      </w:r>
    </w:p>
    <w:p w:rsidR="00026288" w:rsidRPr="00026288" w:rsidRDefault="00026288" w:rsidP="00026288">
      <w:pPr>
        <w:pStyle w:val="Ttulo1"/>
        <w:rPr>
          <w:rStyle w:val="Ttulodellibro"/>
          <w:b w:val="0"/>
          <w:bCs w:val="0"/>
          <w:i w:val="0"/>
          <w:iCs w:val="0"/>
          <w:color w:val="000000" w:themeColor="text1"/>
          <w:spacing w:val="0"/>
          <w:sz w:val="28"/>
          <w:szCs w:val="28"/>
        </w:rPr>
      </w:pPr>
    </w:p>
    <w:p w:rsidR="00026288" w:rsidRPr="00026288" w:rsidRDefault="00026288" w:rsidP="00026288">
      <w:pPr>
        <w:pStyle w:val="Ttulo1"/>
        <w:rPr>
          <w:rStyle w:val="Ttulodellibro"/>
          <w:b w:val="0"/>
          <w:bCs w:val="0"/>
          <w:i w:val="0"/>
          <w:iCs w:val="0"/>
          <w:color w:val="000000" w:themeColor="text1"/>
          <w:spacing w:val="0"/>
          <w:sz w:val="28"/>
          <w:szCs w:val="28"/>
        </w:rPr>
      </w:pPr>
      <w:r w:rsidRPr="00026288">
        <w:rPr>
          <w:rStyle w:val="Ttulodellibro"/>
          <w:b w:val="0"/>
          <w:bCs w:val="0"/>
          <w:i w:val="0"/>
          <w:iCs w:val="0"/>
          <w:color w:val="000000" w:themeColor="text1"/>
          <w:spacing w:val="0"/>
          <w:sz w:val="28"/>
          <w:szCs w:val="28"/>
        </w:rPr>
        <w:lastRenderedPageBreak/>
        <w:t>Antes de utilizar cualquier producto, debemos fijarnos en los pictogramas de seguridad de la etiqueta, con el fin de tomar las medidas preventivas oportunas.</w:t>
      </w:r>
    </w:p>
    <w:p w:rsidR="00026288" w:rsidRPr="00026288" w:rsidRDefault="00026288" w:rsidP="00026288">
      <w:pPr>
        <w:pStyle w:val="Ttulo1"/>
        <w:rPr>
          <w:rStyle w:val="Ttulodellibro"/>
          <w:b w:val="0"/>
          <w:bCs w:val="0"/>
          <w:i w:val="0"/>
          <w:iCs w:val="0"/>
          <w:color w:val="000000" w:themeColor="text1"/>
          <w:spacing w:val="0"/>
          <w:sz w:val="28"/>
          <w:szCs w:val="28"/>
        </w:rPr>
      </w:pPr>
    </w:p>
    <w:p w:rsidR="00026288" w:rsidRPr="00026288" w:rsidRDefault="00026288" w:rsidP="00026288">
      <w:pPr>
        <w:pStyle w:val="Ttulo1"/>
        <w:rPr>
          <w:rStyle w:val="Ttulodellibro"/>
          <w:b w:val="0"/>
          <w:bCs w:val="0"/>
          <w:i w:val="0"/>
          <w:iCs w:val="0"/>
          <w:color w:val="000000" w:themeColor="text1"/>
          <w:spacing w:val="0"/>
          <w:sz w:val="28"/>
          <w:szCs w:val="28"/>
        </w:rPr>
      </w:pPr>
      <w:r w:rsidRPr="00026288">
        <w:rPr>
          <w:rStyle w:val="Ttulodellibro"/>
          <w:b w:val="0"/>
          <w:bCs w:val="0"/>
          <w:i w:val="0"/>
          <w:iCs w:val="0"/>
          <w:color w:val="000000" w:themeColor="text1"/>
          <w:spacing w:val="0"/>
          <w:sz w:val="28"/>
          <w:szCs w:val="28"/>
        </w:rPr>
        <w:t>Cuando se caliente una sustancia en un tubo de ensayo, el extremo abierto del tubo no debe dirigirse a ninguna persona cercana a fin de evitar accidentes. Extremar las precauciones en el encendido de los mecheros, manteniendo la llama encendida durante el tiempo estrictamente necesario.</w:t>
      </w:r>
    </w:p>
    <w:p w:rsidR="00026288" w:rsidRPr="00026288" w:rsidRDefault="00026288" w:rsidP="00026288">
      <w:pPr>
        <w:pStyle w:val="Ttulo1"/>
        <w:rPr>
          <w:rStyle w:val="Ttulodellibro"/>
          <w:b w:val="0"/>
          <w:bCs w:val="0"/>
          <w:i w:val="0"/>
          <w:iCs w:val="0"/>
          <w:color w:val="000000" w:themeColor="text1"/>
          <w:spacing w:val="0"/>
          <w:sz w:val="28"/>
          <w:szCs w:val="28"/>
        </w:rPr>
      </w:pPr>
    </w:p>
    <w:p w:rsidR="00026288" w:rsidRPr="00026288" w:rsidRDefault="00026288" w:rsidP="00026288">
      <w:pPr>
        <w:pStyle w:val="Ttulo1"/>
        <w:rPr>
          <w:rStyle w:val="Ttulodellibro"/>
          <w:b w:val="0"/>
          <w:bCs w:val="0"/>
          <w:i w:val="0"/>
          <w:iCs w:val="0"/>
          <w:color w:val="000000" w:themeColor="text1"/>
          <w:spacing w:val="0"/>
          <w:sz w:val="28"/>
          <w:szCs w:val="28"/>
        </w:rPr>
      </w:pPr>
      <w:r w:rsidRPr="00026288">
        <w:rPr>
          <w:rStyle w:val="Ttulodellibro"/>
          <w:b w:val="0"/>
          <w:bCs w:val="0"/>
          <w:i w:val="0"/>
          <w:iCs w:val="0"/>
          <w:color w:val="000000" w:themeColor="text1"/>
          <w:spacing w:val="0"/>
          <w:sz w:val="28"/>
          <w:szCs w:val="28"/>
        </w:rPr>
        <w:t>En principio, si no se tiene otra información fiable, se debe suponer que todos los productos químicos son tóxicos, y que todos los disolventes orgánicos son inflamables debiendo mantenerlos alejados de las llamas.</w:t>
      </w:r>
    </w:p>
    <w:p w:rsidR="00CE309B" w:rsidRPr="00026288" w:rsidRDefault="00D92AFF" w:rsidP="00026288">
      <w:pPr>
        <w:pStyle w:val="Ttulo1"/>
        <w:rPr>
          <w:rStyle w:val="Ttulodellibro"/>
          <w:b w:val="0"/>
          <w:bCs w:val="0"/>
          <w:i w:val="0"/>
          <w:iCs w:val="0"/>
          <w:color w:val="000000" w:themeColor="text1"/>
          <w:spacing w:val="0"/>
          <w:sz w:val="28"/>
          <w:szCs w:val="28"/>
        </w:rPr>
      </w:pPr>
      <w:r w:rsidRPr="00D92AFF">
        <w:rPr>
          <w:rStyle w:val="Ttulodellibro"/>
          <w:b w:val="0"/>
          <w:bCs w:val="0"/>
          <w:i w:val="0"/>
          <w:iCs w:val="0"/>
          <w:color w:val="000000" w:themeColor="text1"/>
          <w:spacing w:val="0"/>
          <w:sz w:val="28"/>
          <w:szCs w:val="28"/>
        </w:rPr>
        <w:t>En el laboratorio existen contenedores debidamente etiquetados donde se introducirán en su caso, los residuos generados.</w:t>
      </w:r>
    </w:p>
    <w:p w:rsidR="008C2A9B" w:rsidRDefault="008C2A9B" w:rsidP="008C2A9B">
      <w:pPr>
        <w:rPr>
          <w:rStyle w:val="Ttulodellibro"/>
          <w:b w:val="0"/>
          <w:bCs w:val="0"/>
          <w:i w:val="0"/>
          <w:iCs w:val="0"/>
          <w:spacing w:val="0"/>
        </w:rPr>
      </w:pPr>
    </w:p>
    <w:p w:rsidR="000C50D3" w:rsidRDefault="000C50D3" w:rsidP="000C50D3">
      <w:pPr>
        <w:pStyle w:val="Ttulo1"/>
        <w:rPr>
          <w:rStyle w:val="Ttulodellibro"/>
          <w:b w:val="0"/>
          <w:bCs w:val="0"/>
          <w:i w:val="0"/>
          <w:iCs w:val="0"/>
          <w:color w:val="A0C3E3" w:themeColor="accent2" w:themeTint="99"/>
          <w:spacing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Style w:val="Ttulodellibro"/>
          <w:bCs w:val="0"/>
          <w:i w:val="0"/>
          <w:iCs w:val="0"/>
          <w:color w:val="A0C3E3" w:themeColor="accent2" w:themeTint="99"/>
          <w:spacing w:val="0"/>
          <w14:textOutline w14:w="11112" w14:cap="flat" w14:cmpd="sng" w14:algn="ctr">
            <w14:solidFill>
              <w14:schemeClr w14:val="accent2"/>
            </w14:solidFill>
            <w14:prstDash w14:val="solid"/>
            <w14:round/>
          </w14:textOutline>
        </w:rPr>
        <w:t>1.2_</w:t>
      </w:r>
      <w:r>
        <w:rPr>
          <w:rStyle w:val="Ttulodellibro"/>
          <w:b w:val="0"/>
          <w:bCs w:val="0"/>
          <w:i w:val="0"/>
          <w:iCs w:val="0"/>
          <w:color w:val="A0C3E3" w:themeColor="accent2" w:themeTint="99"/>
          <w:spacing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Equipamiento de protección personal (EPP):</w:t>
      </w:r>
    </w:p>
    <w:p w:rsidR="000C50D3" w:rsidRDefault="000C50D3" w:rsidP="000C50D3">
      <w:pPr>
        <w:pStyle w:val="Ttulo1"/>
        <w:rPr>
          <w:rStyle w:val="Ttulodellibro"/>
          <w:b w:val="0"/>
          <w:bCs w:val="0"/>
          <w:i w:val="0"/>
          <w:iCs w:val="0"/>
          <w:color w:val="A0C3E3" w:themeColor="accent2" w:themeTint="99"/>
          <w:spacing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Style w:val="Ttulodellibro"/>
          <w:b w:val="0"/>
          <w:bCs w:val="0"/>
          <w:i w:val="0"/>
          <w:iCs w:val="0"/>
          <w:color w:val="A0C3E3" w:themeColor="accent2" w:themeTint="99"/>
          <w:spacing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 Defina que son los EPP:</w:t>
      </w:r>
    </w:p>
    <w:p w:rsidR="008C2A9B" w:rsidRDefault="000C50D3" w:rsidP="000C50D3">
      <w:pPr>
        <w:pStyle w:val="Ttulo1"/>
        <w:rPr>
          <w:rStyle w:val="Ttulodellibro"/>
          <w:b w:val="0"/>
          <w:bCs w:val="0"/>
          <w:i w:val="0"/>
          <w:iCs w:val="0"/>
          <w:color w:val="auto"/>
          <w:spacing w:val="0"/>
          <w:sz w:val="24"/>
          <w:szCs w:val="24"/>
        </w:rPr>
      </w:pPr>
      <w:r>
        <w:rPr>
          <w:rStyle w:val="Ttulodellibro"/>
          <w:b w:val="0"/>
          <w:bCs w:val="0"/>
          <w:i w:val="0"/>
          <w:iCs w:val="0"/>
          <w:color w:val="FF0000"/>
          <w:spacing w:val="0"/>
        </w:rPr>
        <w:t xml:space="preserve">RTA:  </w:t>
      </w:r>
      <w:r w:rsidRPr="000C50D3">
        <w:rPr>
          <w:rStyle w:val="Ttulodellibro"/>
          <w:b w:val="0"/>
          <w:bCs w:val="0"/>
          <w:i w:val="0"/>
          <w:iCs w:val="0"/>
          <w:color w:val="auto"/>
          <w:spacing w:val="0"/>
          <w:sz w:val="24"/>
          <w:szCs w:val="24"/>
        </w:rPr>
        <w:t>El Equipo de Protección Personal o EPP son equipos, piezas o dispositivos que evitan que una persona tenga contacto directo con los peligros de ambientes riesgosos, los cuales pueden generar lesiones y enfermedades</w:t>
      </w:r>
      <w:r>
        <w:rPr>
          <w:rStyle w:val="Ttulodellibro"/>
          <w:b w:val="0"/>
          <w:bCs w:val="0"/>
          <w:i w:val="0"/>
          <w:iCs w:val="0"/>
          <w:color w:val="auto"/>
          <w:spacing w:val="0"/>
          <w:sz w:val="24"/>
          <w:szCs w:val="24"/>
        </w:rPr>
        <w:t>.</w:t>
      </w:r>
    </w:p>
    <w:p w:rsidR="000C50D3" w:rsidRDefault="006971F9" w:rsidP="000C50D3">
      <w:pPr>
        <w:pStyle w:val="Ttulo1"/>
        <w:rPr>
          <w:color w:val="A0C3E3" w:themeColor="accent2" w:themeTint="9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b/>
          <w:color w:val="C0D7EC" w:themeColor="accent2" w:themeTint="66"/>
          <w14:textOutline w14:w="11112" w14:cap="flat" w14:cmpd="sng" w14:algn="ctr">
            <w14:solidFill>
              <w14:schemeClr w14:val="accent2"/>
            </w14:solidFill>
            <w14:prstDash w14:val="solid"/>
            <w14:round/>
          </w14:textOutline>
        </w:rPr>
        <w:t>B_D</w:t>
      </w:r>
      <w:r>
        <w:rPr>
          <w:color w:val="A0C3E3" w:themeColor="accent2" w:themeTint="9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efine</w:t>
      </w:r>
      <w:proofErr w:type="spellEnd"/>
      <w:r>
        <w:rPr>
          <w:color w:val="A0C3E3" w:themeColor="accent2" w:themeTint="9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tipos de elementos de EPP, su función y cuando es necesario utilizarlo:</w:t>
      </w:r>
    </w:p>
    <w:p w:rsidR="006971F9" w:rsidRPr="006971F9" w:rsidRDefault="006971F9" w:rsidP="006971F9"/>
    <w:p w:rsidR="000C50D3" w:rsidRPr="000C50D3" w:rsidRDefault="000C50D3" w:rsidP="000C50D3"/>
    <w:p w:rsidR="008C2A9B" w:rsidRDefault="008C2A9B">
      <w:pPr>
        <w:rPr>
          <w:rStyle w:val="Ttulodellibro"/>
          <w:b w:val="0"/>
          <w:bCs w:val="0"/>
          <w:i w:val="0"/>
          <w:iCs w:val="0"/>
          <w:spacing w:val="0"/>
        </w:rPr>
      </w:pPr>
      <w:r>
        <w:rPr>
          <w:rStyle w:val="Ttulodellibro"/>
          <w:b w:val="0"/>
          <w:bCs w:val="0"/>
          <w:i w:val="0"/>
          <w:iCs w:val="0"/>
          <w:spacing w:val="0"/>
        </w:rPr>
        <w:br w:type="page"/>
      </w:r>
    </w:p>
    <w:p w:rsidR="008C2A9B" w:rsidRPr="006971F9" w:rsidRDefault="006971F9" w:rsidP="006971F9">
      <w:pPr>
        <w:pStyle w:val="Ttulo1"/>
        <w:rPr>
          <w:rStyle w:val="Ttulodellibro"/>
          <w:bCs w:val="0"/>
          <w:i w:val="0"/>
          <w:iCs w:val="0"/>
          <w:color w:val="262626" w:themeColor="text1" w:themeTint="D9"/>
          <w:spacing w:val="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Style w:val="Ttulodellibro"/>
          <w:b w:val="0"/>
          <w:bCs w:val="0"/>
          <w:i w:val="0"/>
          <w:iCs w:val="0"/>
          <w:color w:val="FF0000"/>
          <w:spacing w:val="0"/>
        </w:rPr>
        <w:lastRenderedPageBreak/>
        <w:t xml:space="preserve">RTA:    </w:t>
      </w:r>
      <w:r>
        <w:rPr>
          <w:rStyle w:val="Ttulodellibro"/>
          <w:bCs w:val="0"/>
          <w:i w:val="0"/>
          <w:iCs w:val="0"/>
          <w:color w:val="262626" w:themeColor="text1" w:themeTint="D9"/>
          <w:spacing w:val="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ANTIPARRAS</w:t>
      </w:r>
    </w:p>
    <w:p w:rsidR="008C2A9B" w:rsidRDefault="006971F9">
      <w:pPr>
        <w:rPr>
          <w:rStyle w:val="Ttulodellibro"/>
          <w:b w:val="0"/>
          <w:bCs w:val="0"/>
          <w:i w:val="0"/>
          <w:iCs w:val="0"/>
          <w:spacing w:val="0"/>
        </w:rPr>
      </w:pPr>
      <w:proofErr w:type="gramStart"/>
      <w:r>
        <w:rPr>
          <w:rStyle w:val="Ttulodellibro"/>
          <w:b w:val="0"/>
          <w:bCs w:val="0"/>
          <w:i w:val="0"/>
          <w:iCs w:val="0"/>
          <w:spacing w:val="0"/>
        </w:rPr>
        <w:t>.</w:t>
      </w:r>
      <w:r w:rsidRPr="006971F9">
        <w:rPr>
          <w:rStyle w:val="Ttulodellibro"/>
          <w:b w:val="0"/>
          <w:bCs w:val="0"/>
          <w:i w:val="0"/>
          <w:iCs w:val="0"/>
          <w:spacing w:val="0"/>
        </w:rPr>
        <w:t>Sirven</w:t>
      </w:r>
      <w:proofErr w:type="gramEnd"/>
      <w:r w:rsidRPr="006971F9">
        <w:rPr>
          <w:rStyle w:val="Ttulodellibro"/>
          <w:b w:val="0"/>
          <w:bCs w:val="0"/>
          <w:i w:val="0"/>
          <w:iCs w:val="0"/>
          <w:spacing w:val="0"/>
        </w:rPr>
        <w:t xml:space="preserve"> principalmente para evitar la entrada de objetos, líquidos, polvos o productos químicos en los ojos.</w:t>
      </w:r>
    </w:p>
    <w:p w:rsidR="008C2A9B" w:rsidRPr="008C2A9B" w:rsidRDefault="006971F9" w:rsidP="008C2A9B">
      <w:pPr>
        <w:rPr>
          <w:rStyle w:val="Ttulodellibro"/>
          <w:b w:val="0"/>
          <w:bCs w:val="0"/>
          <w:i w:val="0"/>
          <w:iCs w:val="0"/>
          <w:spacing w:val="0"/>
        </w:rPr>
      </w:pPr>
      <w:r>
        <w:rPr>
          <w:rStyle w:val="Ttulodellibro"/>
          <w:b w:val="0"/>
          <w:bCs w:val="0"/>
          <w:i w:val="0"/>
          <w:iCs w:val="0"/>
          <w:spacing w:val="0"/>
        </w:rPr>
        <w:t>.</w:t>
      </w:r>
      <w:r w:rsidRPr="006971F9">
        <w:t xml:space="preserve"> </w:t>
      </w:r>
      <w:r w:rsidRPr="006971F9">
        <w:rPr>
          <w:rStyle w:val="Ttulodellibro"/>
          <w:b w:val="0"/>
          <w:bCs w:val="0"/>
          <w:i w:val="0"/>
          <w:iCs w:val="0"/>
          <w:spacing w:val="0"/>
        </w:rPr>
        <w:t>son un tipo de anteojos protectores que normalmente se usan para evitar la entrada de materiales, como por ejemplo la madera, trozos de metales, agua o productos químicos en los ojos.</w:t>
      </w:r>
    </w:p>
    <w:p w:rsidR="00FA4ECA" w:rsidRPr="00FA4ECA" w:rsidRDefault="00FA4ECA" w:rsidP="00A67E62">
      <w:pPr>
        <w:rPr>
          <w:rStyle w:val="Ttulodellibro"/>
          <w:sz w:val="32"/>
          <w:szCs w:val="32"/>
        </w:rPr>
      </w:pPr>
      <w:r>
        <w:rPr>
          <w:rStyle w:val="Ttulodellibro"/>
          <w:sz w:val="32"/>
          <w:szCs w:val="32"/>
        </w:rPr>
        <w:t xml:space="preserve">           GUANTES </w:t>
      </w:r>
    </w:p>
    <w:p w:rsidR="00FA4ECA" w:rsidRPr="00FA4ECA" w:rsidRDefault="00FA4ECA" w:rsidP="00A67E62">
      <w:pPr>
        <w:rPr>
          <w:rStyle w:val="Ttulodellibro"/>
          <w:color w:val="000000" w:themeColor="text1"/>
          <w:spacing w:val="0"/>
          <w:sz w:val="24"/>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FA4ECA" w:rsidRDefault="00FA4ECA" w:rsidP="00A67E62">
      <w:pPr>
        <w:rPr>
          <w:rStyle w:val="Ttulodellibro"/>
          <w:sz w:val="24"/>
          <w:szCs w:val="24"/>
        </w:rPr>
      </w:pPr>
      <w:proofErr w:type="gramStart"/>
      <w:r>
        <w:rPr>
          <w:rStyle w:val="Ttulodellibro"/>
          <w:sz w:val="24"/>
          <w:szCs w:val="24"/>
        </w:rPr>
        <w:t>.</w:t>
      </w:r>
      <w:r w:rsidR="006971F9" w:rsidRPr="00FA4ECA">
        <w:rPr>
          <w:rStyle w:val="Ttulodellibro"/>
          <w:sz w:val="24"/>
          <w:szCs w:val="24"/>
        </w:rPr>
        <w:t>Su</w:t>
      </w:r>
      <w:proofErr w:type="gramEnd"/>
      <w:r w:rsidR="006971F9" w:rsidRPr="00FA4ECA">
        <w:rPr>
          <w:rStyle w:val="Ttulodellibro"/>
          <w:sz w:val="24"/>
          <w:szCs w:val="24"/>
        </w:rPr>
        <w:t xml:space="preserve"> función es proteger las manos de la exposición a contaminantes actuando de barrera física. En tareas en las que se produzca contacto con fluidos biológicos contaminantes: Manipulación de sangre u otros fluidos biológicos y tejidos.   </w:t>
      </w:r>
    </w:p>
    <w:p w:rsidR="008C2A9B" w:rsidRDefault="00FA4ECA" w:rsidP="00A67E62">
      <w:pPr>
        <w:rPr>
          <w:rStyle w:val="Ttulodellibro"/>
        </w:rPr>
      </w:pPr>
      <w:r w:rsidRPr="00FA4ECA">
        <w:rPr>
          <w:rStyle w:val="Ttulodellibro"/>
        </w:rPr>
        <w:t>.</w:t>
      </w:r>
      <w:r w:rsidR="006971F9" w:rsidRPr="00FA4ECA">
        <w:rPr>
          <w:rStyle w:val="Ttulodellibro"/>
        </w:rPr>
        <w:t xml:space="preserve"> </w:t>
      </w:r>
      <w:r w:rsidRPr="00FA4ECA">
        <w:rPr>
          <w:rStyle w:val="Ttulodellibro"/>
        </w:rPr>
        <w:t>Están indicados para trabajos que exigen una buena resistencia a cortes y al mismo tiempo puedan tener tacto y flexibilidad como el caso de los sectores industriales, construcción y agrícola.</w:t>
      </w:r>
    </w:p>
    <w:p w:rsidR="00FA4ECA" w:rsidRDefault="00FA4ECA" w:rsidP="00A67E62">
      <w:pPr>
        <w:rPr>
          <w:rStyle w:val="Ttulodellibro"/>
        </w:rPr>
      </w:pPr>
    </w:p>
    <w:p w:rsidR="00FA4ECA" w:rsidRDefault="00FA4ECA" w:rsidP="00A67E62">
      <w:pPr>
        <w:rPr>
          <w:rStyle w:val="Ttulodellibro"/>
          <w:color w:val="262626" w:themeColor="text1" w:themeTint="D9"/>
          <w:spacing w:val="0"/>
          <w:sz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Style w:val="Ttulodellibro"/>
          <w:color w:val="262626" w:themeColor="text1" w:themeTint="D9"/>
          <w:spacing w:val="0"/>
          <w:sz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BATA </w:t>
      </w:r>
    </w:p>
    <w:p w:rsidR="00FA4ECA" w:rsidRDefault="00FA4ECA" w:rsidP="00A67E62">
      <w:pPr>
        <w:rPr>
          <w:rStyle w:val="Ttulodellibro"/>
          <w:color w:val="262626" w:themeColor="text1" w:themeTint="D9"/>
          <w:spacing w:val="0"/>
          <w:sz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FA4ECA" w:rsidRDefault="00FA4ECA" w:rsidP="00A67E62">
      <w:pPr>
        <w:rPr>
          <w:rStyle w:val="Ttulodellibro"/>
          <w:b w:val="0"/>
          <w:color w:val="000000" w:themeColor="text1"/>
          <w:spacing w:val="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Ttulodellibro"/>
          <w:b w:val="0"/>
          <w:color w:val="000000" w:themeColor="text1"/>
          <w:spacing w:val="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A4ECA">
        <w:t xml:space="preserve"> </w:t>
      </w:r>
      <w:r w:rsidRPr="00FA4ECA">
        <w:rPr>
          <w:rStyle w:val="Ttulodellibro"/>
          <w:b w:val="0"/>
          <w:color w:val="000000" w:themeColor="text1"/>
          <w:spacing w:val="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Una bata, delantal, mandil o guardapolvo es una pieza de ropa amplia y larga que sirve en un laboratorio para protegerse de cualquier daño que puedan hacer las sustancias químicas a la ropa o a las personas.</w:t>
      </w:r>
    </w:p>
    <w:p w:rsidR="00FA4ECA" w:rsidRDefault="00FA4ECA" w:rsidP="00A67E62">
      <w:pPr>
        <w:rPr>
          <w:rStyle w:val="Ttulodellibro"/>
          <w:b w:val="0"/>
          <w:color w:val="000000" w:themeColor="text1"/>
          <w:spacing w:val="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A4ECA" w:rsidRDefault="00FA4ECA" w:rsidP="00A67E62">
      <w:pPr>
        <w:rPr>
          <w:rStyle w:val="Ttulodellibro"/>
          <w:b w:val="0"/>
          <w:color w:val="000000" w:themeColor="text1"/>
          <w:spacing w:val="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Ttulodellibro"/>
          <w:b w:val="0"/>
          <w:color w:val="000000" w:themeColor="text1"/>
          <w:spacing w:val="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A4ECA">
        <w:t xml:space="preserve"> </w:t>
      </w:r>
      <w:r>
        <w:t>E</w:t>
      </w:r>
      <w:r w:rsidRPr="00FA4ECA">
        <w:rPr>
          <w:rStyle w:val="Ttulodellibro"/>
          <w:b w:val="0"/>
          <w:color w:val="000000" w:themeColor="text1"/>
          <w:spacing w:val="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apropiado para cubrir el cuerpo y protegerlo de líquidos y sustancias que puedan poner en riesgo la salud de las personas durante sus actividades laborales, y para evitar el desgaste de la ropa; puede tener varios usos, principalmente para personal médico</w:t>
      </w:r>
      <w:r>
        <w:rPr>
          <w:rStyle w:val="Ttulodellibro"/>
          <w:b w:val="0"/>
          <w:color w:val="000000" w:themeColor="text1"/>
          <w:spacing w:val="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FA4ECA" w:rsidRDefault="00FA4ECA">
      <w:pPr>
        <w:rPr>
          <w:rStyle w:val="Ttulodellibro"/>
          <w:b w:val="0"/>
          <w:color w:val="000000" w:themeColor="text1"/>
          <w:spacing w:val="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Ttulodellibro"/>
          <w:b w:val="0"/>
          <w:color w:val="000000" w:themeColor="text1"/>
          <w:spacing w:val="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rsidR="00FA4ECA" w:rsidRDefault="00FA4ECA" w:rsidP="00A67E62">
      <w:pPr>
        <w:rPr>
          <w:rStyle w:val="Ttulodellibro"/>
          <w:color w:val="C0D7EC" w:themeColor="accent2" w:themeTint="66"/>
          <w:spacing w:val="0"/>
          <w:sz w:val="32"/>
          <w14:textOutline w14:w="11112" w14:cap="flat" w14:cmpd="sng" w14:algn="ctr">
            <w14:solidFill>
              <w14:schemeClr w14:val="accent2"/>
            </w14:solidFill>
            <w14:prstDash w14:val="solid"/>
            <w14:round/>
          </w14:textOutline>
        </w:rPr>
      </w:pPr>
      <w:r>
        <w:rPr>
          <w:rStyle w:val="Ttulodellibro"/>
          <w:color w:val="C0D7EC" w:themeColor="accent2" w:themeTint="66"/>
          <w:spacing w:val="0"/>
          <w:sz w:val="32"/>
          <w14:textOutline w14:w="11112" w14:cap="flat" w14:cmpd="sng" w14:algn="ctr">
            <w14:solidFill>
              <w14:schemeClr w14:val="accent2"/>
            </w14:solidFill>
            <w14:prstDash w14:val="solid"/>
            <w14:round/>
          </w14:textOutline>
        </w:rPr>
        <w:lastRenderedPageBreak/>
        <w:t>1.3_IDENTIFICACION DE PELIGROSIDAD DE LOS REACTIVOS QUIMICOS CON LOS QUE SE TRABAJA.</w:t>
      </w:r>
    </w:p>
    <w:p w:rsidR="00FA4ECA" w:rsidRDefault="00FA4ECA" w:rsidP="00A67E62">
      <w:pPr>
        <w:rPr>
          <w:rStyle w:val="Ttulodellibro"/>
          <w:color w:val="C0D7EC" w:themeColor="accent2" w:themeTint="66"/>
          <w:spacing w:val="0"/>
          <w:sz w:val="32"/>
          <w14:textOutline w14:w="11112" w14:cap="flat" w14:cmpd="sng" w14:algn="ctr">
            <w14:solidFill>
              <w14:schemeClr w14:val="accent2"/>
            </w14:solidFill>
            <w14:prstDash w14:val="solid"/>
            <w14:round/>
          </w14:textOutline>
        </w:rPr>
      </w:pPr>
    </w:p>
    <w:p w:rsidR="00FA4ECA" w:rsidRPr="00B20ADA" w:rsidRDefault="00C20B32" w:rsidP="00B20ADA">
      <w:pPr>
        <w:pStyle w:val="Prrafodelista"/>
        <w:numPr>
          <w:ilvl w:val="0"/>
          <w:numId w:val="1"/>
        </w:numPr>
        <w:rPr>
          <w:rStyle w:val="Ttulodellibro"/>
          <w:color w:val="000000" w:themeColor="text1"/>
          <w:spacing w:val="0"/>
          <w:sz w:val="32"/>
          <w14:textOutline w14:w="11112" w14:cap="flat" w14:cmpd="sng" w14:algn="ctr">
            <w14:solidFill>
              <w14:schemeClr w14:val="accent2"/>
            </w14:solidFill>
            <w14:prstDash w14:val="solid"/>
            <w14:round/>
          </w14:textOutline>
        </w:rPr>
      </w:pPr>
      <w:r w:rsidRPr="00B20ADA">
        <w:rPr>
          <w:rStyle w:val="Textoennegrita"/>
        </w:rPr>
        <w:t xml:space="preserve">El "diamante de </w:t>
      </w:r>
      <w:proofErr w:type="spellStart"/>
      <w:r w:rsidRPr="00B20ADA">
        <w:rPr>
          <w:rStyle w:val="Textoennegrita"/>
        </w:rPr>
        <w:t>Hommel</w:t>
      </w:r>
      <w:proofErr w:type="spellEnd"/>
      <w:r w:rsidRPr="00B20ADA">
        <w:rPr>
          <w:rStyle w:val="Textoennegrita"/>
        </w:rPr>
        <w:t>" es un símbolo utilizado en el ámbito de la química y la industria para identificar rápidamente los riesgos asociados con productos químicos. Este símbolo consiste en un diamante dividido en cuatro secciones de colores diferentes, cada una representando un tipo específico de riesgo</w:t>
      </w:r>
      <w:r w:rsidR="00B20ADA" w:rsidRPr="00B20ADA">
        <w:rPr>
          <w:rStyle w:val="Ttulodellibro"/>
          <w:color w:val="000000" w:themeColor="text1"/>
          <w:spacing w:val="0"/>
          <w:sz w:val="32"/>
          <w14:textOutline w14:w="11112" w14:cap="flat" w14:cmpd="sng" w14:algn="ctr">
            <w14:solidFill>
              <w14:schemeClr w14:val="accent2"/>
            </w14:solidFill>
            <w14:prstDash w14:val="solid"/>
            <w14:round/>
          </w14:textOutline>
        </w:rPr>
        <w:t>.</w:t>
      </w:r>
    </w:p>
    <w:p w:rsidR="00B20ADA" w:rsidRDefault="00B20ADA" w:rsidP="00B20ADA">
      <w:pPr>
        <w:pStyle w:val="Prrafodelista"/>
        <w:ind w:left="780"/>
        <w:rPr>
          <w:noProof/>
          <w:lang w:eastAsia="es-ES"/>
        </w:rPr>
      </w:pPr>
      <w:r w:rsidRPr="00B20ADA">
        <w:t>.</w:t>
      </w:r>
      <w:r w:rsidRPr="00B20ADA">
        <w:rPr>
          <w:noProof/>
          <w:lang w:eastAsia="es-ES"/>
        </w:rPr>
        <w:t xml:space="preserve"> </w:t>
      </w:r>
      <w:r>
        <w:rPr>
          <w:noProof/>
          <w:lang w:eastAsia="es-ES"/>
        </w:rPr>
        <w:drawing>
          <wp:inline distT="0" distB="0" distL="0" distR="0" wp14:anchorId="3552C8A2" wp14:editId="5ADA6D2B">
            <wp:extent cx="3724275" cy="2857500"/>
            <wp:effectExtent l="0" t="0" r="9525" b="0"/>
            <wp:docPr id="1" name="Imagen 1" descr="Qué es el rombo de seguridad o Rombo NFPA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é es el rombo de seguridad o Rombo NFPA 7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4275" cy="2857500"/>
                    </a:xfrm>
                    <a:prstGeom prst="rect">
                      <a:avLst/>
                    </a:prstGeom>
                    <a:noFill/>
                    <a:ln>
                      <a:noFill/>
                    </a:ln>
                  </pic:spPr>
                </pic:pic>
              </a:graphicData>
            </a:graphic>
          </wp:inline>
        </w:drawing>
      </w:r>
    </w:p>
    <w:p w:rsidR="00B20ADA" w:rsidRDefault="00B20ADA" w:rsidP="00B20ADA">
      <w:pPr>
        <w:pStyle w:val="Prrafodelista"/>
        <w:ind w:left="780"/>
        <w:rPr>
          <w:noProof/>
          <w:lang w:eastAsia="es-ES"/>
        </w:rPr>
      </w:pPr>
    </w:p>
    <w:p w:rsidR="00B20ADA" w:rsidRDefault="00B20ADA" w:rsidP="00B20ADA">
      <w:pPr>
        <w:pStyle w:val="Prrafodelista"/>
        <w:ind w:left="780"/>
        <w:rPr>
          <w:noProof/>
          <w:lang w:eastAsia="es-ES"/>
        </w:rPr>
      </w:pPr>
    </w:p>
    <w:p w:rsidR="00B20ADA" w:rsidRDefault="00B20ADA" w:rsidP="00B20ADA">
      <w:pPr>
        <w:pStyle w:val="Prrafodelista"/>
        <w:ind w:left="780"/>
        <w:rPr>
          <w:noProof/>
          <w:lang w:eastAsia="es-ES"/>
        </w:rPr>
      </w:pPr>
    </w:p>
    <w:p w:rsidR="00B20ADA" w:rsidRPr="00B20ADA" w:rsidRDefault="00B20ADA" w:rsidP="00B20ADA">
      <w:pPr>
        <w:pStyle w:val="Prrafodelista"/>
        <w:ind w:left="780"/>
        <w:rPr>
          <w:noProof/>
          <w:sz w:val="32"/>
          <w:szCs w:val="32"/>
          <w:lang w:eastAsia="es-ES"/>
        </w:rPr>
      </w:pPr>
      <w:r>
        <w:rPr>
          <w:noProof/>
          <w:sz w:val="32"/>
          <w:szCs w:val="32"/>
          <w:lang w:eastAsia="es-ES"/>
        </w:rPr>
        <w:t>.</w:t>
      </w:r>
      <w:r w:rsidRPr="00B20ADA">
        <w:t xml:space="preserve"> </w:t>
      </w:r>
      <w:r w:rsidRPr="00B20ADA">
        <w:rPr>
          <w:noProof/>
          <w:sz w:val="32"/>
          <w:szCs w:val="32"/>
          <w:lang w:eastAsia="es-ES"/>
        </w:rPr>
        <w:t>- Azul (salud): Indica el grado de peligro para la salud, desde 0 (mínimo) hasta 4 (máximo).</w:t>
      </w:r>
    </w:p>
    <w:p w:rsidR="00B20ADA" w:rsidRDefault="00B20ADA" w:rsidP="00B20ADA">
      <w:pPr>
        <w:pStyle w:val="Prrafodelista"/>
        <w:ind w:left="780"/>
        <w:rPr>
          <w:noProof/>
          <w:sz w:val="32"/>
          <w:szCs w:val="32"/>
          <w:lang w:eastAsia="es-ES"/>
        </w:rPr>
      </w:pPr>
    </w:p>
    <w:p w:rsidR="00B20ADA" w:rsidRPr="00B20ADA" w:rsidRDefault="00B20ADA" w:rsidP="00B20ADA">
      <w:pPr>
        <w:pStyle w:val="Prrafodelista"/>
        <w:ind w:left="780"/>
        <w:rPr>
          <w:noProof/>
          <w:sz w:val="32"/>
          <w:szCs w:val="32"/>
          <w:lang w:eastAsia="es-ES"/>
        </w:rPr>
      </w:pPr>
      <w:r w:rsidRPr="00B20ADA">
        <w:rPr>
          <w:noProof/>
          <w:sz w:val="32"/>
          <w:szCs w:val="32"/>
          <w:lang w:eastAsia="es-ES"/>
        </w:rPr>
        <w:t>- Rojo (inflamabilidad): Muestra la propensión del producto a incendiarse, con valores del 0 al 4.</w:t>
      </w:r>
    </w:p>
    <w:p w:rsidR="00B20ADA" w:rsidRDefault="00B20ADA" w:rsidP="00B20ADA">
      <w:pPr>
        <w:pStyle w:val="Prrafodelista"/>
        <w:ind w:left="780"/>
        <w:rPr>
          <w:noProof/>
          <w:sz w:val="32"/>
          <w:szCs w:val="32"/>
          <w:lang w:eastAsia="es-ES"/>
        </w:rPr>
      </w:pPr>
    </w:p>
    <w:p w:rsidR="00B20ADA" w:rsidRPr="00544214" w:rsidRDefault="00B20ADA" w:rsidP="00544214">
      <w:pPr>
        <w:pStyle w:val="Prrafodelista"/>
        <w:ind w:left="780"/>
        <w:rPr>
          <w:noProof/>
          <w:sz w:val="32"/>
          <w:szCs w:val="32"/>
          <w:lang w:eastAsia="es-ES"/>
        </w:rPr>
      </w:pPr>
      <w:r w:rsidRPr="00B20ADA">
        <w:rPr>
          <w:noProof/>
          <w:sz w:val="32"/>
          <w:szCs w:val="32"/>
          <w:lang w:eastAsia="es-ES"/>
        </w:rPr>
        <w:t>- Amarillo (reactividad): Indica la estabilidad química del producto y su potencial para reacciones peli</w:t>
      </w:r>
      <w:r w:rsidR="00544214">
        <w:rPr>
          <w:noProof/>
          <w:sz w:val="32"/>
          <w:szCs w:val="32"/>
          <w:lang w:eastAsia="es-ES"/>
        </w:rPr>
        <w:t>grosas, con valores del 0 al 4.</w:t>
      </w:r>
      <w:r w:rsidRPr="00544214">
        <w:rPr>
          <w:noProof/>
          <w:sz w:val="32"/>
          <w:szCs w:val="32"/>
          <w:lang w:eastAsia="es-ES"/>
        </w:rPr>
        <w:t xml:space="preserve">- </w:t>
      </w:r>
      <w:r w:rsidR="00544214">
        <w:rPr>
          <w:noProof/>
          <w:sz w:val="32"/>
          <w:szCs w:val="32"/>
          <w:lang w:eastAsia="es-ES"/>
        </w:rPr>
        <w:t>_</w:t>
      </w:r>
      <w:r w:rsidRPr="00544214">
        <w:rPr>
          <w:noProof/>
          <w:sz w:val="32"/>
          <w:szCs w:val="32"/>
          <w:lang w:eastAsia="es-ES"/>
        </w:rPr>
        <w:t>Blanco (especial): Se utiliza para indicar cualquier riesgo adicional, como el uso de agua o el comportamiento corrosivo.</w:t>
      </w:r>
    </w:p>
    <w:p w:rsidR="00544214" w:rsidRPr="00544214" w:rsidRDefault="00544214" w:rsidP="00544214">
      <w:pPr>
        <w:pStyle w:val="Prrafodelista"/>
        <w:ind w:left="780"/>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noProof/>
          <w:color w:val="5AA2AE" w:themeColor="accent5"/>
          <w:sz w:val="32"/>
          <w:szCs w:val="32"/>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B</w:t>
      </w:r>
      <w:r w:rsidRPr="00544214">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_</w:t>
      </w:r>
      <w:r w:rsidRPr="00544214">
        <w:rPr>
          <w:color w:val="000000" w:themeColor="text1"/>
          <w:sz w:val="24"/>
          <w:szCs w:val="24"/>
        </w:rPr>
        <w:t xml:space="preserve"> </w:t>
      </w:r>
      <w:r w:rsidRPr="00544214">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El Sistema Globalmente Armonizado (SGA) es un sistema internacional que propone un enfoque estandarizado para la clasificación y etiquetado de sustancias químicas, con el fin de comunicar los riesgos asociados con su uso de manera clara y uniforme en todo el mundo. El propósito principal del SGA es mejorar la protección de la salud humana y el medio ambiente al proporcionar información clara y comprensible sobre los peligros de las sustancias químicas, así como las medidas adecuadas para su manejo seguro.</w:t>
      </w:r>
    </w:p>
    <w:p w:rsidR="00544214" w:rsidRPr="00544214" w:rsidRDefault="00544214" w:rsidP="00544214">
      <w:pPr>
        <w:pStyle w:val="Prrafodelista"/>
        <w:ind w:left="780"/>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544214" w:rsidRPr="00544214" w:rsidRDefault="00544214" w:rsidP="00544214">
      <w:pPr>
        <w:pStyle w:val="Prrafodelista"/>
        <w:ind w:left="780"/>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44214">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El alcance del SGA abarca la clasificación de sustancias y mezclas químicas según sus peligros para la salud, los riesgos físicos que representan (como inflamabilidad o explosividad) y sus efectos en el medio ambiente. Además, establece un sistema de etiquetado que incluye pictogramas, palabras de advertencia, indicaciones de peligro y consejos de prudencia, con el objetivo de proporcionar información clara y uniforme sobre los riesgos asociados con productos químicos.</w:t>
      </w:r>
    </w:p>
    <w:p w:rsidR="00544214" w:rsidRPr="00544214" w:rsidRDefault="00544214" w:rsidP="00544214">
      <w:pPr>
        <w:pStyle w:val="Prrafodelista"/>
        <w:ind w:left="780"/>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544214" w:rsidRPr="00544214" w:rsidRDefault="00544214" w:rsidP="00544214">
      <w:pPr>
        <w:pStyle w:val="Prrafodelista"/>
        <w:ind w:left="780"/>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44214">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 continuación, ilustraré tres pictogramas recomendados por el SGA para cada categoría:</w:t>
      </w:r>
    </w:p>
    <w:p w:rsidR="00544214" w:rsidRPr="00544214" w:rsidRDefault="00544214" w:rsidP="00544214">
      <w:pPr>
        <w:pStyle w:val="Prrafodelista"/>
        <w:ind w:left="780"/>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544214" w:rsidRPr="00544214" w:rsidRDefault="00544214" w:rsidP="00544214">
      <w:pPr>
        <w:pStyle w:val="Prrafodelista"/>
        <w:ind w:left="780"/>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44214">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Peligros físicos:</w:t>
      </w:r>
    </w:p>
    <w:p w:rsidR="00544214" w:rsidRPr="00544214" w:rsidRDefault="00544214" w:rsidP="00544214">
      <w:pPr>
        <w:pStyle w:val="Prrafodelista"/>
        <w:ind w:left="780"/>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44214">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 Explosivos: El pictograma muestra una bomba explotando, indicando que el producto es explosivo.</w:t>
      </w:r>
    </w:p>
    <w:p w:rsidR="00544214" w:rsidRPr="00544214" w:rsidRDefault="00544214" w:rsidP="00544214">
      <w:pPr>
        <w:pStyle w:val="Prrafodelista"/>
        <w:ind w:left="780"/>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44214">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 Inflamables: Representado por una llama, advierte sobre la inflamabilidad del producto.</w:t>
      </w:r>
    </w:p>
    <w:p w:rsidR="00544214" w:rsidRPr="00544214" w:rsidRDefault="00544214" w:rsidP="00544214">
      <w:pPr>
        <w:pStyle w:val="Prrafodelista"/>
        <w:ind w:left="780"/>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44214">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3. Gases bajo presión: Muestra un cilindro comprimido para alertar sobre la presencia de gases a alta presión.</w:t>
      </w:r>
    </w:p>
    <w:p w:rsidR="00544214" w:rsidRPr="00544214" w:rsidRDefault="00544214" w:rsidP="00544214">
      <w:pPr>
        <w:pStyle w:val="Prrafodelista"/>
        <w:ind w:left="780"/>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544214" w:rsidRPr="00544214" w:rsidRDefault="00544214" w:rsidP="00544214">
      <w:pPr>
        <w:pStyle w:val="Prrafodelista"/>
        <w:ind w:left="780"/>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44214">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Para la salud:</w:t>
      </w:r>
    </w:p>
    <w:p w:rsidR="00544214" w:rsidRPr="00544214" w:rsidRDefault="00544214" w:rsidP="00544214">
      <w:pPr>
        <w:pStyle w:val="Prrafodelista"/>
        <w:ind w:left="780"/>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44214">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 Toxicidad aguda: El pictograma muestra una calavera y huesos cruzados, indicando peligro para la salud por toxicidad aguda.</w:t>
      </w:r>
    </w:p>
    <w:p w:rsidR="00544214" w:rsidRPr="00544214" w:rsidRDefault="00544214" w:rsidP="00544214">
      <w:pPr>
        <w:pStyle w:val="Prrafodelista"/>
        <w:ind w:left="780"/>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44214">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 Irritación cutánea: Representado por una mano y una gota, advierte sobre el potencial irritante del producto en contacto con la piel.</w:t>
      </w:r>
    </w:p>
    <w:p w:rsidR="00544214" w:rsidRPr="00544214" w:rsidRDefault="00544214" w:rsidP="00544214">
      <w:pPr>
        <w:pStyle w:val="Prrafodelista"/>
        <w:ind w:left="780"/>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44214">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3. Carcinogenicidad: Muestra una silueta humana con una estrella dentro, indicando que el producto es carcinogénico.</w:t>
      </w:r>
    </w:p>
    <w:p w:rsidR="00544214" w:rsidRPr="00544214" w:rsidRDefault="00544214" w:rsidP="00544214">
      <w:pPr>
        <w:pStyle w:val="Prrafodelista"/>
        <w:ind w:left="780"/>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544214" w:rsidRPr="00544214" w:rsidRDefault="00544214" w:rsidP="00544214">
      <w:pPr>
        <w:pStyle w:val="Prrafodelista"/>
        <w:ind w:left="780"/>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44214">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Para el medio ambiente:</w:t>
      </w:r>
    </w:p>
    <w:p w:rsidR="00544214" w:rsidRPr="00544214" w:rsidRDefault="00544214" w:rsidP="00544214">
      <w:pPr>
        <w:pStyle w:val="Prrafodelista"/>
        <w:ind w:left="780"/>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44214">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1. Peligro para el medio ambiente acuático: El pictograma muestra un pez y un árbol, alertando sobre los efectos nocivos en los ecosistemas acuáticos.</w:t>
      </w:r>
    </w:p>
    <w:p w:rsidR="00544214" w:rsidRPr="00544214" w:rsidRDefault="00544214" w:rsidP="00544214">
      <w:pPr>
        <w:pStyle w:val="Prrafodelista"/>
        <w:ind w:left="780"/>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44214">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 Peligro para el medio ambiente acuático crónico: Representado por un pez con una "X", advierte sobre efectos dañinos prolongados en los ecosistemas acuáticos.</w:t>
      </w:r>
    </w:p>
    <w:p w:rsidR="00544214" w:rsidRPr="00544214" w:rsidRDefault="00544214" w:rsidP="00544214">
      <w:pPr>
        <w:pStyle w:val="Prrafodelista"/>
        <w:ind w:left="780"/>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44214">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3. Peligro para el ozono atmosférico: Muestra una tierra con una capa de ozono y una mano protegiéndola, indicando que el producto puede ser perjudicial para la capa de ozono.</w:t>
      </w:r>
    </w:p>
    <w:p w:rsidR="00544214" w:rsidRPr="00544214" w:rsidRDefault="00544214" w:rsidP="00544214">
      <w:pPr>
        <w:pStyle w:val="Prrafodelista"/>
        <w:ind w:left="780"/>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20ADA" w:rsidRPr="00544214" w:rsidRDefault="00544214" w:rsidP="00544214">
      <w:pPr>
        <w:pStyle w:val="Prrafodelista"/>
        <w:ind w:left="780"/>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44214">
        <w:rPr>
          <w:b/>
          <w:noProof/>
          <w:color w:val="000000" w:themeColor="text1"/>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Estos pictogramas proporcionan información visual instantánea sobre los riesgos asociados con las sustancias químicas, contribuyendo a una mayor conciencia y seguridad en su manejo.</w:t>
      </w:r>
    </w:p>
    <w:p w:rsidR="00544214" w:rsidRPr="00544214" w:rsidRDefault="00544214" w:rsidP="00544214">
      <w:pPr>
        <w:rPr>
          <w:noProof/>
          <w:color w:val="000000" w:themeColor="text1"/>
          <w:sz w:val="24"/>
          <w:szCs w:val="24"/>
          <w:lang w:eastAsia="es-ES"/>
        </w:rPr>
      </w:pPr>
      <w:r w:rsidRPr="00544214">
        <w:rPr>
          <w:noProof/>
          <w:color w:val="000000" w:themeColor="text1"/>
          <w:sz w:val="24"/>
          <w:szCs w:val="24"/>
          <w:lang w:eastAsia="es-ES"/>
        </w:rPr>
        <w:t>ACTIVIDAD 2: APLICACIÓN PRÁCTICA</w:t>
      </w:r>
    </w:p>
    <w:p w:rsidR="00544214" w:rsidRPr="00544214" w:rsidRDefault="00544214" w:rsidP="00544214">
      <w:pPr>
        <w:rPr>
          <w:noProof/>
          <w:color w:val="000000" w:themeColor="text1"/>
          <w:sz w:val="24"/>
          <w:szCs w:val="24"/>
          <w:lang w:eastAsia="es-ES"/>
        </w:rPr>
      </w:pPr>
      <w:r w:rsidRPr="00544214">
        <w:rPr>
          <w:noProof/>
          <w:color w:val="000000" w:themeColor="text1"/>
          <w:sz w:val="24"/>
          <w:szCs w:val="24"/>
          <w:lang w:eastAsia="es-ES"/>
        </w:rPr>
        <w:t>2.1 - Analiza las siguientes imágenes y redacta con tus palabras una norma de higiene o</w:t>
      </w:r>
    </w:p>
    <w:p w:rsidR="00544214" w:rsidRDefault="00544214" w:rsidP="00544214">
      <w:pPr>
        <w:rPr>
          <w:noProof/>
          <w:color w:val="000000" w:themeColor="text1"/>
          <w:sz w:val="24"/>
          <w:szCs w:val="24"/>
          <w:lang w:eastAsia="es-ES"/>
        </w:rPr>
      </w:pPr>
      <w:r w:rsidRPr="00544214">
        <w:rPr>
          <w:noProof/>
          <w:color w:val="000000" w:themeColor="text1"/>
          <w:sz w:val="24"/>
          <w:szCs w:val="24"/>
          <w:lang w:eastAsia="es-ES"/>
        </w:rPr>
        <w:t>seguridad para cada una de las situaciones que se encuentran marcadas</w:t>
      </w:r>
    </w:p>
    <w:p w:rsidR="00544214" w:rsidRDefault="00544214" w:rsidP="00544214">
      <w:pPr>
        <w:rPr>
          <w:noProof/>
          <w:color w:val="000000" w:themeColor="text1"/>
          <w:sz w:val="24"/>
          <w:szCs w:val="24"/>
          <w:lang w:eastAsia="es-ES"/>
        </w:rPr>
      </w:pPr>
    </w:p>
    <w:p w:rsidR="00544214" w:rsidRDefault="00544214" w:rsidP="00544214">
      <w:pPr>
        <w:rPr>
          <w:noProof/>
          <w:color w:val="000000" w:themeColor="text1"/>
          <w:sz w:val="28"/>
          <w:szCs w:val="28"/>
          <w:lang w:eastAsia="es-ES"/>
        </w:rPr>
      </w:pPr>
      <w:r>
        <w:rPr>
          <w:noProof/>
          <w:color w:val="000000" w:themeColor="text1"/>
          <w:sz w:val="40"/>
          <w:szCs w:val="40"/>
          <w:lang w:eastAsia="es-ES"/>
        </w:rPr>
        <w:t>A_</w:t>
      </w:r>
      <w:r>
        <w:rPr>
          <w:noProof/>
          <w:color w:val="000000" w:themeColor="text1"/>
          <w:sz w:val="28"/>
          <w:szCs w:val="28"/>
          <w:lang w:eastAsia="es-ES"/>
        </w:rPr>
        <w:t>La norma que se utiliza es prohivido comer ya que hay sustancias quimicas.</w:t>
      </w:r>
    </w:p>
    <w:p w:rsidR="00232B51" w:rsidRDefault="00544214" w:rsidP="00544214">
      <w:pPr>
        <w:rPr>
          <w:noProof/>
          <w:color w:val="000000" w:themeColor="text1"/>
          <w:sz w:val="28"/>
          <w:szCs w:val="28"/>
          <w:lang w:eastAsia="es-ES"/>
        </w:rPr>
      </w:pPr>
      <w:r>
        <w:rPr>
          <w:noProof/>
          <w:color w:val="000000" w:themeColor="text1"/>
          <w:sz w:val="40"/>
          <w:szCs w:val="40"/>
          <w:lang w:eastAsia="es-ES"/>
        </w:rPr>
        <w:t>B_</w:t>
      </w:r>
      <w:r w:rsidR="00232B51">
        <w:rPr>
          <w:noProof/>
          <w:color w:val="000000" w:themeColor="text1"/>
          <w:sz w:val="28"/>
          <w:szCs w:val="28"/>
          <w:lang w:eastAsia="es-ES"/>
        </w:rPr>
        <w:t>Aca no esta cumpliendo ninguna norma ya que no esta utilizando los EPP.</w:t>
      </w:r>
    </w:p>
    <w:p w:rsidR="00232B51" w:rsidRDefault="00232B51" w:rsidP="00544214">
      <w:pPr>
        <w:rPr>
          <w:noProof/>
          <w:color w:val="000000" w:themeColor="text1"/>
          <w:sz w:val="28"/>
          <w:szCs w:val="28"/>
          <w:lang w:eastAsia="es-ES"/>
        </w:rPr>
      </w:pPr>
      <w:r>
        <w:rPr>
          <w:noProof/>
          <w:color w:val="000000" w:themeColor="text1"/>
          <w:sz w:val="40"/>
          <w:szCs w:val="40"/>
          <w:lang w:eastAsia="es-ES"/>
        </w:rPr>
        <w:t>C_</w:t>
      </w:r>
      <w:r>
        <w:rPr>
          <w:noProof/>
          <w:color w:val="000000" w:themeColor="text1"/>
          <w:sz w:val="28"/>
          <w:szCs w:val="28"/>
          <w:lang w:eastAsia="es-ES"/>
        </w:rPr>
        <w:t>En esta esta mostrando la importacia de lavarse las manos despues o antes de utilizar reactivos quimicos.</w:t>
      </w:r>
    </w:p>
    <w:p w:rsidR="00232B51" w:rsidRDefault="00232B51" w:rsidP="00544214">
      <w:pPr>
        <w:rPr>
          <w:noProof/>
          <w:color w:val="000000" w:themeColor="text1"/>
          <w:sz w:val="28"/>
          <w:szCs w:val="28"/>
          <w:lang w:eastAsia="es-ES"/>
        </w:rPr>
      </w:pPr>
      <w:r>
        <w:rPr>
          <w:noProof/>
          <w:color w:val="000000" w:themeColor="text1"/>
          <w:sz w:val="40"/>
          <w:szCs w:val="40"/>
          <w:lang w:eastAsia="es-ES"/>
        </w:rPr>
        <w:t>D_</w:t>
      </w:r>
      <w:r>
        <w:rPr>
          <w:noProof/>
          <w:color w:val="000000" w:themeColor="text1"/>
          <w:sz w:val="28"/>
          <w:szCs w:val="28"/>
          <w:lang w:eastAsia="es-ES"/>
        </w:rPr>
        <w:t>No esta respetando las normas porque una de ellas dice que debemos utilizar zapatos cerrados.</w:t>
      </w:r>
    </w:p>
    <w:p w:rsidR="00232B51" w:rsidRDefault="00232B51" w:rsidP="00544214">
      <w:pPr>
        <w:rPr>
          <w:noProof/>
          <w:color w:val="000000" w:themeColor="text1"/>
          <w:sz w:val="28"/>
          <w:szCs w:val="28"/>
          <w:lang w:eastAsia="es-ES"/>
        </w:rPr>
      </w:pPr>
      <w:r>
        <w:rPr>
          <w:noProof/>
          <w:color w:val="000000" w:themeColor="text1"/>
          <w:sz w:val="40"/>
          <w:szCs w:val="40"/>
          <w:lang w:eastAsia="es-ES"/>
        </w:rPr>
        <w:t>E_</w:t>
      </w:r>
      <w:r>
        <w:rPr>
          <w:noProof/>
          <w:color w:val="000000" w:themeColor="text1"/>
          <w:sz w:val="28"/>
          <w:szCs w:val="28"/>
          <w:lang w:eastAsia="es-ES"/>
        </w:rPr>
        <w:t>Esta cumpliendo la norma de mantener el espacio limpio y ordenado.</w:t>
      </w:r>
    </w:p>
    <w:p w:rsidR="00232B51" w:rsidRDefault="00232B51" w:rsidP="00544214">
      <w:pPr>
        <w:rPr>
          <w:noProof/>
          <w:color w:val="000000" w:themeColor="text1"/>
          <w:sz w:val="28"/>
          <w:szCs w:val="28"/>
          <w:lang w:eastAsia="es-ES"/>
        </w:rPr>
      </w:pPr>
      <w:r>
        <w:rPr>
          <w:noProof/>
          <w:color w:val="000000" w:themeColor="text1"/>
          <w:sz w:val="40"/>
          <w:szCs w:val="40"/>
          <w:lang w:eastAsia="es-ES"/>
        </w:rPr>
        <w:t>F_</w:t>
      </w:r>
      <w:r>
        <w:rPr>
          <w:noProof/>
          <w:color w:val="000000" w:themeColor="text1"/>
          <w:sz w:val="28"/>
          <w:szCs w:val="28"/>
          <w:lang w:eastAsia="es-ES"/>
        </w:rPr>
        <w:t>Es un cartel que implica la norma de no comer.</w:t>
      </w:r>
    </w:p>
    <w:p w:rsidR="00232B51" w:rsidRDefault="00232B51" w:rsidP="00544214">
      <w:pPr>
        <w:rPr>
          <w:noProof/>
          <w:color w:val="000000" w:themeColor="text1"/>
          <w:sz w:val="28"/>
          <w:szCs w:val="28"/>
          <w:lang w:eastAsia="es-ES"/>
        </w:rPr>
      </w:pPr>
      <w:r>
        <w:rPr>
          <w:noProof/>
          <w:color w:val="000000" w:themeColor="text1"/>
          <w:sz w:val="40"/>
          <w:szCs w:val="40"/>
          <w:lang w:eastAsia="es-ES"/>
        </w:rPr>
        <w:lastRenderedPageBreak/>
        <w:t>G_</w:t>
      </w:r>
      <w:r>
        <w:rPr>
          <w:noProof/>
          <w:color w:val="000000" w:themeColor="text1"/>
          <w:sz w:val="28"/>
          <w:szCs w:val="28"/>
          <w:lang w:eastAsia="es-ES"/>
        </w:rPr>
        <w:t>No cumple con las normas porq se esta acercando reactivos quimicos al la cara.</w:t>
      </w:r>
    </w:p>
    <w:p w:rsidR="00232B51" w:rsidRDefault="00232B51" w:rsidP="00544214">
      <w:pPr>
        <w:rPr>
          <w:noProof/>
          <w:color w:val="000000" w:themeColor="text1"/>
          <w:sz w:val="28"/>
          <w:szCs w:val="28"/>
          <w:lang w:eastAsia="es-ES"/>
        </w:rPr>
      </w:pPr>
      <w:r>
        <w:rPr>
          <w:noProof/>
          <w:color w:val="000000" w:themeColor="text1"/>
          <w:sz w:val="40"/>
          <w:szCs w:val="40"/>
          <w:lang w:eastAsia="es-ES"/>
        </w:rPr>
        <w:t>H_</w:t>
      </w:r>
      <w:r>
        <w:rPr>
          <w:noProof/>
          <w:color w:val="000000" w:themeColor="text1"/>
          <w:sz w:val="28"/>
          <w:szCs w:val="28"/>
          <w:lang w:eastAsia="es-ES"/>
        </w:rPr>
        <w:t>Esta super mal lo que esta haciendo ya que no  cumple con la norma de no mezclar reactivos quimicos.</w:t>
      </w:r>
    </w:p>
    <w:p w:rsidR="00232B51" w:rsidRDefault="00232B51" w:rsidP="00544214">
      <w:pPr>
        <w:rPr>
          <w:noProof/>
          <w:color w:val="000000" w:themeColor="text1"/>
          <w:sz w:val="28"/>
          <w:szCs w:val="28"/>
          <w:lang w:eastAsia="es-ES"/>
        </w:rPr>
      </w:pPr>
      <w:r>
        <w:rPr>
          <w:noProof/>
          <w:color w:val="000000" w:themeColor="text1"/>
          <w:sz w:val="40"/>
          <w:szCs w:val="40"/>
          <w:lang w:eastAsia="es-ES"/>
        </w:rPr>
        <w:t>I_</w:t>
      </w:r>
      <w:r>
        <w:rPr>
          <w:noProof/>
          <w:color w:val="000000" w:themeColor="text1"/>
          <w:sz w:val="28"/>
          <w:szCs w:val="28"/>
          <w:lang w:eastAsia="es-ES"/>
        </w:rPr>
        <w:t>No cumplen con la norma no utilizar elemntos rotos ya que pueden provocar quemaduras o leciones en la piel.</w:t>
      </w:r>
    </w:p>
    <w:p w:rsidR="00232B51" w:rsidRDefault="00232B51" w:rsidP="00544214">
      <w:pPr>
        <w:rPr>
          <w:noProof/>
          <w:color w:val="000000" w:themeColor="text1"/>
          <w:sz w:val="28"/>
          <w:szCs w:val="28"/>
          <w:lang w:eastAsia="es-ES"/>
        </w:rPr>
      </w:pPr>
      <w:r>
        <w:rPr>
          <w:noProof/>
          <w:color w:val="000000" w:themeColor="text1"/>
          <w:sz w:val="40"/>
          <w:szCs w:val="40"/>
          <w:lang w:eastAsia="es-ES"/>
        </w:rPr>
        <w:t>J_</w:t>
      </w:r>
      <w:r>
        <w:rPr>
          <w:noProof/>
          <w:color w:val="000000" w:themeColor="text1"/>
          <w:sz w:val="28"/>
          <w:szCs w:val="28"/>
          <w:lang w:eastAsia="es-ES"/>
        </w:rPr>
        <w:t>No cumple con el reglamento de no llevarse las manos a la boca por precaucion.</w:t>
      </w:r>
    </w:p>
    <w:p w:rsidR="00232B51" w:rsidRDefault="00975416" w:rsidP="00544214">
      <w:pPr>
        <w:rPr>
          <w:noProof/>
          <w:color w:val="000000" w:themeColor="text1"/>
          <w:sz w:val="36"/>
          <w:szCs w:val="36"/>
          <w:lang w:eastAsia="es-ES"/>
        </w:rPr>
      </w:pPr>
      <w:r>
        <w:rPr>
          <w:noProof/>
          <w:color w:val="000000" w:themeColor="text1"/>
          <w:sz w:val="40"/>
          <w:szCs w:val="40"/>
          <w:lang w:eastAsia="es-ES"/>
        </w:rPr>
        <w:t>2.2_¿Q</w:t>
      </w:r>
      <w:r>
        <w:rPr>
          <w:noProof/>
          <w:color w:val="000000" w:themeColor="text1"/>
          <w:sz w:val="36"/>
          <w:szCs w:val="36"/>
          <w:lang w:eastAsia="es-ES"/>
        </w:rPr>
        <w:t>ue EPP puedes reconocer en las imágenes?</w:t>
      </w:r>
    </w:p>
    <w:p w:rsidR="00975416" w:rsidRDefault="00975416" w:rsidP="00544214">
      <w:pPr>
        <w:rPr>
          <w:noProof/>
          <w:color w:val="000000" w:themeColor="text1"/>
          <w:sz w:val="28"/>
          <w:szCs w:val="28"/>
          <w:lang w:eastAsia="es-ES"/>
        </w:rPr>
      </w:pPr>
      <w:r>
        <w:rPr>
          <w:noProof/>
          <w:color w:val="000000" w:themeColor="text1"/>
          <w:sz w:val="36"/>
          <w:szCs w:val="36"/>
          <w:lang w:eastAsia="es-ES"/>
        </w:rPr>
        <w:t>RTA:L</w:t>
      </w:r>
      <w:r>
        <w:rPr>
          <w:noProof/>
          <w:color w:val="000000" w:themeColor="text1"/>
          <w:sz w:val="28"/>
          <w:szCs w:val="28"/>
          <w:lang w:eastAsia="es-ES"/>
        </w:rPr>
        <w:t>os EPP que se reconocen el las imágenes son la bata, las gafas protectoras y los zapatos cerrados.</w:t>
      </w:r>
    </w:p>
    <w:p w:rsidR="00975416" w:rsidRDefault="00975416" w:rsidP="00544214">
      <w:pPr>
        <w:rPr>
          <w:noProof/>
          <w:color w:val="000000" w:themeColor="text1"/>
          <w:sz w:val="28"/>
          <w:szCs w:val="28"/>
          <w:lang w:eastAsia="es-ES"/>
        </w:rPr>
      </w:pPr>
    </w:p>
    <w:p w:rsidR="00975416" w:rsidRDefault="00975416" w:rsidP="00544214">
      <w:pPr>
        <w:rPr>
          <w:noProof/>
          <w:color w:val="000000" w:themeColor="text1"/>
          <w:sz w:val="36"/>
          <w:szCs w:val="36"/>
          <w:lang w:eastAsia="es-ES"/>
        </w:rPr>
      </w:pPr>
      <w:r>
        <w:rPr>
          <w:noProof/>
          <w:color w:val="000000" w:themeColor="text1"/>
          <w:sz w:val="40"/>
          <w:szCs w:val="40"/>
          <w:lang w:eastAsia="es-ES"/>
        </w:rPr>
        <w:t>2.3_¿Q</w:t>
      </w:r>
      <w:r>
        <w:rPr>
          <w:noProof/>
          <w:color w:val="000000" w:themeColor="text1"/>
          <w:sz w:val="36"/>
          <w:szCs w:val="36"/>
          <w:lang w:eastAsia="es-ES"/>
        </w:rPr>
        <w:t>ue pictogramas se encuentran en las imágenes? Reconoce tres de llos e indica su significado.</w:t>
      </w:r>
    </w:p>
    <w:p w:rsidR="00975416" w:rsidRDefault="00975416" w:rsidP="00544214">
      <w:pPr>
        <w:rPr>
          <w:noProof/>
          <w:color w:val="000000" w:themeColor="text1"/>
          <w:sz w:val="36"/>
          <w:szCs w:val="36"/>
          <w:lang w:eastAsia="es-ES"/>
        </w:rPr>
      </w:pPr>
    </w:p>
    <w:p w:rsidR="00975416" w:rsidRPr="00975416" w:rsidRDefault="00975416" w:rsidP="00975416">
      <w:pPr>
        <w:rPr>
          <w:noProof/>
          <w:color w:val="000000" w:themeColor="text1"/>
          <w:sz w:val="28"/>
          <w:szCs w:val="28"/>
          <w:lang w:eastAsia="es-ES"/>
        </w:rPr>
      </w:pPr>
      <w:r>
        <w:rPr>
          <w:noProof/>
          <w:color w:val="000000" w:themeColor="text1"/>
          <w:sz w:val="36"/>
          <w:szCs w:val="36"/>
          <w:lang w:eastAsia="es-ES"/>
        </w:rPr>
        <w:t>RTA:E</w:t>
      </w:r>
      <w:r>
        <w:rPr>
          <w:noProof/>
          <w:color w:val="000000" w:themeColor="text1"/>
          <w:sz w:val="28"/>
          <w:szCs w:val="28"/>
          <w:lang w:eastAsia="es-ES"/>
        </w:rPr>
        <w:t xml:space="preserve">l primer pictograma que aparece es el de prohibido comer, su significado es </w:t>
      </w:r>
      <w:r w:rsidRPr="00975416">
        <w:rPr>
          <w:noProof/>
          <w:color w:val="000000" w:themeColor="text1"/>
          <w:sz w:val="28"/>
          <w:szCs w:val="28"/>
          <w:lang w:eastAsia="es-ES"/>
        </w:rPr>
        <w:t>Señal de Prohibición «Prohibido Comer y Beber» cumple con la normativa ISO7010. Este tipo de Señal de Prohibición se utiliza en las zonas o en recintos donde no está permitido Comer y Beber.</w:t>
      </w:r>
    </w:p>
    <w:p w:rsidR="00B20ADA" w:rsidRPr="00544214" w:rsidRDefault="00975416" w:rsidP="00544214">
      <w:pPr>
        <w:rPr>
          <w:noProof/>
          <w:color w:val="000000" w:themeColor="text1"/>
          <w:sz w:val="24"/>
          <w:szCs w:val="24"/>
          <w:lang w:eastAsia="es-ES"/>
        </w:rPr>
      </w:pPr>
      <w:r>
        <w:rPr>
          <w:noProof/>
          <w:color w:val="000000" w:themeColor="text1"/>
          <w:sz w:val="28"/>
          <w:szCs w:val="28"/>
          <w:lang w:eastAsia="es-ES"/>
        </w:rPr>
        <w:t xml:space="preserve">El segundo pictograma que se ve es de lavarse las manos, su significado es </w:t>
      </w:r>
      <w:r w:rsidRPr="00975416">
        <w:rPr>
          <w:noProof/>
          <w:color w:val="000000" w:themeColor="text1"/>
          <w:sz w:val="28"/>
          <w:szCs w:val="28"/>
          <w:lang w:eastAsia="es-ES"/>
        </w:rPr>
        <w:t>Es obligatorio lavarse las manos es una señal de seguridad (señal de Obligación) en Formato DIN (pictograma y texto). Este tipo de señales obligan a un comportamiento determinado</w:t>
      </w:r>
      <w:r>
        <w:rPr>
          <w:noProof/>
          <w:color w:val="000000" w:themeColor="text1"/>
          <w:sz w:val="28"/>
          <w:szCs w:val="28"/>
          <w:lang w:eastAsia="es-ES"/>
        </w:rPr>
        <w:t>.</w:t>
      </w:r>
      <w:r w:rsidR="00B20ADA" w:rsidRPr="00544214">
        <w:rPr>
          <w:noProof/>
          <w:color w:val="000000" w:themeColor="text1"/>
          <w:sz w:val="24"/>
          <w:szCs w:val="24"/>
          <w:lang w:eastAsia="es-ES"/>
        </w:rPr>
        <w:br w:type="page"/>
      </w:r>
    </w:p>
    <w:p w:rsidR="00B20ADA" w:rsidRDefault="00975416" w:rsidP="00B20ADA">
      <w:pPr>
        <w:pStyle w:val="Prrafodelista"/>
        <w:ind w:left="780"/>
        <w:rPr>
          <w:noProof/>
          <w:sz w:val="32"/>
          <w:szCs w:val="32"/>
          <w:lang w:eastAsia="es-ES"/>
        </w:rPr>
      </w:pPr>
      <w:r>
        <w:rPr>
          <w:noProof/>
          <w:sz w:val="32"/>
          <w:szCs w:val="32"/>
          <w:lang w:eastAsia="es-ES"/>
        </w:rPr>
        <w:lastRenderedPageBreak/>
        <w:t>El terc</w:t>
      </w:r>
      <w:r w:rsidR="005370FB">
        <w:rPr>
          <w:noProof/>
          <w:sz w:val="32"/>
          <w:szCs w:val="32"/>
          <w:lang w:eastAsia="es-ES"/>
        </w:rPr>
        <w:t>er pictograma que se ve es de lavado de ojos de emergencia su significado es</w:t>
      </w:r>
      <w:r w:rsidR="005370FB" w:rsidRPr="005370FB">
        <w:t xml:space="preserve"> </w:t>
      </w:r>
      <w:r w:rsidR="005370FB" w:rsidRPr="005370FB">
        <w:rPr>
          <w:noProof/>
          <w:sz w:val="32"/>
          <w:szCs w:val="32"/>
          <w:lang w:eastAsia="es-ES"/>
        </w:rPr>
        <w:t>La señal lavaojos de emergencia/enjuague ocular es muy explícita: se ve un ojo rociado con un chorro de agua y la presencia de una cruz blanca en la esquina superior derecha precisando que se trata de un equipo de primeros auxilios.</w:t>
      </w:r>
    </w:p>
    <w:p w:rsidR="00B20ADA" w:rsidRDefault="00B20ADA">
      <w:pPr>
        <w:rPr>
          <w:noProof/>
          <w:sz w:val="32"/>
          <w:szCs w:val="32"/>
          <w:lang w:eastAsia="es-ES"/>
        </w:rPr>
      </w:pPr>
      <w:r>
        <w:rPr>
          <w:noProof/>
          <w:sz w:val="32"/>
          <w:szCs w:val="32"/>
          <w:lang w:eastAsia="es-ES"/>
        </w:rPr>
        <w:br w:type="page"/>
      </w:r>
    </w:p>
    <w:p w:rsidR="00B20ADA" w:rsidRPr="00544214" w:rsidRDefault="00B20ADA" w:rsidP="00544214">
      <w:pPr>
        <w:rPr>
          <w:rStyle w:val="Ttulodellibro"/>
          <w:bCs w:val="0"/>
          <w:i w:val="0"/>
          <w:iCs w:val="0"/>
          <w:noProof/>
          <w:color w:val="000000" w:themeColor="text1"/>
          <w:spacing w:val="0"/>
          <w:sz w:val="24"/>
          <w:szCs w:val="24"/>
          <w:lang w:eastAsia="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sectPr w:rsidR="00B20ADA" w:rsidRPr="00544214" w:rsidSect="008C2A9B">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431" w:rsidRDefault="00C01431" w:rsidP="008C2A9B">
      <w:pPr>
        <w:spacing w:after="0" w:line="240" w:lineRule="auto"/>
      </w:pPr>
      <w:r>
        <w:separator/>
      </w:r>
    </w:p>
  </w:endnote>
  <w:endnote w:type="continuationSeparator" w:id="0">
    <w:p w:rsidR="00C01431" w:rsidRDefault="00C01431" w:rsidP="008C2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431" w:rsidRDefault="00C01431" w:rsidP="008C2A9B">
      <w:pPr>
        <w:spacing w:after="0" w:line="240" w:lineRule="auto"/>
      </w:pPr>
      <w:r>
        <w:separator/>
      </w:r>
    </w:p>
  </w:footnote>
  <w:footnote w:type="continuationSeparator" w:id="0">
    <w:p w:rsidR="00C01431" w:rsidRDefault="00C01431" w:rsidP="008C2A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05E94"/>
    <w:multiLevelType w:val="hybridMultilevel"/>
    <w:tmpl w:val="581CB812"/>
    <w:lvl w:ilvl="0" w:tplc="66C87AA4">
      <w:start w:val="1"/>
      <w:numFmt w:val="upperLetter"/>
      <w:lvlText w:val="%1)"/>
      <w:lvlJc w:val="left"/>
      <w:pPr>
        <w:ind w:left="780" w:hanging="420"/>
      </w:pPr>
      <w:rPr>
        <w:rFonts w:hint="default"/>
        <w:color w:val="629DD1" w:themeColor="accent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E62"/>
    <w:rsid w:val="00026288"/>
    <w:rsid w:val="000C50D3"/>
    <w:rsid w:val="001066DC"/>
    <w:rsid w:val="00232B51"/>
    <w:rsid w:val="005370FB"/>
    <w:rsid w:val="00544214"/>
    <w:rsid w:val="00595B66"/>
    <w:rsid w:val="005D63C2"/>
    <w:rsid w:val="00677C52"/>
    <w:rsid w:val="006971F9"/>
    <w:rsid w:val="008C2A9B"/>
    <w:rsid w:val="00975416"/>
    <w:rsid w:val="00A1353D"/>
    <w:rsid w:val="00A67E62"/>
    <w:rsid w:val="00B20ADA"/>
    <w:rsid w:val="00C01431"/>
    <w:rsid w:val="00C20B32"/>
    <w:rsid w:val="00CE309B"/>
    <w:rsid w:val="00D92AFF"/>
    <w:rsid w:val="00FA4E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209B1"/>
  <w15:chartTrackingRefBased/>
  <w15:docId w15:val="{EF514A4E-0EE6-410A-BC1B-B92A9AC78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C2A9B"/>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A67E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7E62"/>
    <w:rPr>
      <w:rFonts w:asciiTheme="majorHAnsi" w:eastAsiaTheme="majorEastAsia" w:hAnsiTheme="majorHAnsi" w:cstheme="majorBidi"/>
      <w:spacing w:val="-10"/>
      <w:kern w:val="28"/>
      <w:sz w:val="56"/>
      <w:szCs w:val="56"/>
    </w:rPr>
  </w:style>
  <w:style w:type="character" w:styleId="Ttulodellibro">
    <w:name w:val="Book Title"/>
    <w:basedOn w:val="Fuentedeprrafopredeter"/>
    <w:uiPriority w:val="33"/>
    <w:qFormat/>
    <w:rsid w:val="00A67E62"/>
    <w:rPr>
      <w:b/>
      <w:bCs/>
      <w:i/>
      <w:iCs/>
      <w:spacing w:val="5"/>
    </w:rPr>
  </w:style>
  <w:style w:type="paragraph" w:styleId="Encabezado">
    <w:name w:val="header"/>
    <w:basedOn w:val="Normal"/>
    <w:link w:val="EncabezadoCar"/>
    <w:uiPriority w:val="99"/>
    <w:unhideWhenUsed/>
    <w:rsid w:val="008C2A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C2A9B"/>
  </w:style>
  <w:style w:type="paragraph" w:styleId="Piedepgina">
    <w:name w:val="footer"/>
    <w:basedOn w:val="Normal"/>
    <w:link w:val="PiedepginaCar"/>
    <w:uiPriority w:val="99"/>
    <w:unhideWhenUsed/>
    <w:rsid w:val="008C2A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2A9B"/>
  </w:style>
  <w:style w:type="paragraph" w:styleId="Sinespaciado">
    <w:name w:val="No Spacing"/>
    <w:link w:val="SinespaciadoCar"/>
    <w:uiPriority w:val="1"/>
    <w:qFormat/>
    <w:rsid w:val="008C2A9B"/>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8C2A9B"/>
    <w:rPr>
      <w:rFonts w:eastAsiaTheme="minorEastAsia"/>
      <w:lang w:eastAsia="es-ES"/>
    </w:rPr>
  </w:style>
  <w:style w:type="character" w:customStyle="1" w:styleId="Ttulo1Car">
    <w:name w:val="Título 1 Car"/>
    <w:basedOn w:val="Fuentedeprrafopredeter"/>
    <w:link w:val="Ttulo1"/>
    <w:uiPriority w:val="9"/>
    <w:rsid w:val="008C2A9B"/>
    <w:rPr>
      <w:rFonts w:asciiTheme="majorHAnsi" w:eastAsiaTheme="majorEastAsia" w:hAnsiTheme="majorHAnsi" w:cstheme="majorBidi"/>
      <w:color w:val="374C80" w:themeColor="accent1" w:themeShade="BF"/>
      <w:sz w:val="32"/>
      <w:szCs w:val="32"/>
    </w:rPr>
  </w:style>
  <w:style w:type="character" w:styleId="nfasissutil">
    <w:name w:val="Subtle Emphasis"/>
    <w:basedOn w:val="Fuentedeprrafopredeter"/>
    <w:uiPriority w:val="19"/>
    <w:qFormat/>
    <w:rsid w:val="00677C52"/>
    <w:rPr>
      <w:i/>
      <w:iCs/>
      <w:color w:val="404040" w:themeColor="text1" w:themeTint="BF"/>
    </w:rPr>
  </w:style>
  <w:style w:type="character" w:styleId="Textoennegrita">
    <w:name w:val="Strong"/>
    <w:basedOn w:val="Fuentedeprrafopredeter"/>
    <w:uiPriority w:val="22"/>
    <w:qFormat/>
    <w:rsid w:val="00CE309B"/>
    <w:rPr>
      <w:b/>
      <w:bCs/>
    </w:rPr>
  </w:style>
  <w:style w:type="paragraph" w:styleId="Prrafodelista">
    <w:name w:val="List Paragraph"/>
    <w:basedOn w:val="Normal"/>
    <w:uiPriority w:val="34"/>
    <w:qFormat/>
    <w:rsid w:val="00B20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Sector">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Sector">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ector">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Template>
  <TotalTime>172</TotalTime>
  <Pages>13</Pages>
  <Words>1569</Words>
  <Characters>8633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PCIntel</dc:creator>
  <cp:keywords/>
  <dc:description/>
  <cp:lastModifiedBy>PCIntel</cp:lastModifiedBy>
  <cp:revision>2</cp:revision>
  <dcterms:created xsi:type="dcterms:W3CDTF">2024-05-17T19:25:00Z</dcterms:created>
  <dcterms:modified xsi:type="dcterms:W3CDTF">2024-05-17T22:17:00Z</dcterms:modified>
</cp:coreProperties>
</file>