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EA0EE" w14:textId="2E682FD0" w:rsidR="008D044A" w:rsidRPr="008D044A" w:rsidRDefault="008D044A" w:rsidP="008D044A">
      <w:pPr>
        <w:pStyle w:val="Prrafodelista"/>
        <w:numPr>
          <w:ilvl w:val="0"/>
          <w:numId w:val="28"/>
        </w:numPr>
        <w:spacing w:after="160" w:line="259" w:lineRule="auto"/>
        <w:rPr>
          <w:rFonts w:ascii="Calibri" w:eastAsia="Calibri" w:hAnsi="Calibri" w:cs="Calibri"/>
          <w:bCs/>
          <w:iCs/>
          <w:szCs w:val="28"/>
          <w:lang w:eastAsia="es-AR"/>
        </w:rPr>
      </w:pPr>
      <w:r>
        <w:rPr>
          <w:rFonts w:ascii="Calibri" w:eastAsia="Calibri" w:hAnsi="Calibri" w:cs="Calibri"/>
          <w:bCs/>
          <w:iCs/>
          <w:szCs w:val="28"/>
          <w:lang w:eastAsia="es-AR"/>
        </w:rPr>
        <w:t xml:space="preserve">Observen: </w:t>
      </w:r>
    </w:p>
    <w:p w14:paraId="12208E6D" w14:textId="77777777" w:rsidR="008D044A" w:rsidRDefault="008D044A" w:rsidP="008D044A">
      <w:pPr>
        <w:spacing w:after="160" w:line="259" w:lineRule="auto"/>
        <w:rPr>
          <w:rFonts w:ascii="Calibri" w:eastAsia="Calibri" w:hAnsi="Calibri" w:cs="Calibri"/>
          <w:b/>
          <w:iCs/>
          <w:sz w:val="22"/>
          <w:szCs w:val="22"/>
          <w:u w:val="single"/>
          <w:lang w:eastAsia="es-AR"/>
        </w:rPr>
      </w:pPr>
      <w:r>
        <w:rPr>
          <w:rFonts w:ascii="Calibri" w:eastAsia="Calibri" w:hAnsi="Calibri" w:cs="Calibri"/>
          <w:b/>
          <w:iCs/>
          <w:noProof/>
          <w:sz w:val="22"/>
          <w:szCs w:val="22"/>
          <w:u w:val="single"/>
          <w:lang w:eastAsia="es-AR"/>
        </w:rPr>
        <w:drawing>
          <wp:inline distT="0" distB="0" distL="0" distR="0" wp14:anchorId="2FC42C19" wp14:editId="13DC9706">
            <wp:extent cx="5297805" cy="36760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FC4D0" w14:textId="77777777" w:rsidR="008D044A" w:rsidRDefault="008D044A" w:rsidP="008D044A">
      <w:pPr>
        <w:pStyle w:val="Prrafodelista"/>
        <w:spacing w:after="160" w:line="259" w:lineRule="auto"/>
        <w:ind w:left="1080"/>
        <w:contextualSpacing/>
      </w:pPr>
      <w:r>
        <w:t>¿Qué imágenes aparecen?</w:t>
      </w:r>
    </w:p>
    <w:p w14:paraId="4ADA5689" w14:textId="580D1385" w:rsidR="008D044A" w:rsidRDefault="008D044A" w:rsidP="008D044A">
      <w:pPr>
        <w:pStyle w:val="Prrafodelista"/>
        <w:spacing w:after="160" w:line="259" w:lineRule="auto"/>
        <w:ind w:left="1080"/>
        <w:contextualSpacing/>
      </w:pPr>
      <w:r>
        <w:t xml:space="preserve">¿Qué sistemas del cuerpo humano </w:t>
      </w:r>
      <w:r>
        <w:t>aparecen</w:t>
      </w:r>
      <w:r>
        <w:t xml:space="preserve">? </w:t>
      </w:r>
    </w:p>
    <w:p w14:paraId="35369711" w14:textId="77777777" w:rsidR="008D044A" w:rsidRDefault="008D044A" w:rsidP="008D044A">
      <w:pPr>
        <w:spacing w:after="160" w:line="259" w:lineRule="auto"/>
        <w:ind w:left="720"/>
        <w:contextualSpacing/>
      </w:pPr>
      <w:r>
        <w:t>¿Qué son los sentidos?</w:t>
      </w:r>
    </w:p>
    <w:p w14:paraId="0A4E4417" w14:textId="5E156B03" w:rsidR="008D044A" w:rsidRDefault="008D044A" w:rsidP="008D044A">
      <w:pPr>
        <w:pStyle w:val="Prrafodelista"/>
        <w:spacing w:after="160" w:line="259" w:lineRule="auto"/>
        <w:ind w:left="1080"/>
        <w:contextualSpacing/>
      </w:pPr>
      <w:r>
        <w:t>¿Qué es el sistema nervioso?</w:t>
      </w:r>
      <w:r w:rsidRPr="00B623AA">
        <w:t xml:space="preserve"> </w:t>
      </w:r>
      <w:r>
        <w:t>¿Qué funciones creen que cumple?</w:t>
      </w:r>
    </w:p>
    <w:p w14:paraId="7796E2D2" w14:textId="77777777" w:rsidR="008D044A" w:rsidRDefault="008D044A" w:rsidP="008D044A">
      <w:pPr>
        <w:pStyle w:val="Prrafodelista"/>
        <w:spacing w:after="160" w:line="259" w:lineRule="auto"/>
        <w:ind w:left="1080"/>
        <w:contextualSpacing/>
      </w:pPr>
      <w:r>
        <w:t>¿Qué es el sistema locomotor?</w:t>
      </w:r>
    </w:p>
    <w:p w14:paraId="72888287" w14:textId="77777777" w:rsidR="008D044A" w:rsidRDefault="008D044A" w:rsidP="008D044A">
      <w:pPr>
        <w:pStyle w:val="Prrafodelista"/>
        <w:spacing w:after="160" w:line="259" w:lineRule="auto"/>
        <w:ind w:left="1080"/>
        <w:contextualSpacing/>
      </w:pPr>
      <w:r>
        <w:t>¿Qué relación tendrán entre ellos?</w:t>
      </w:r>
    </w:p>
    <w:p w14:paraId="7A047923" w14:textId="77777777" w:rsidR="008D044A" w:rsidRDefault="008D044A" w:rsidP="008D044A">
      <w:pPr>
        <w:pStyle w:val="Prrafodelista"/>
        <w:spacing w:after="160" w:line="259" w:lineRule="auto"/>
        <w:ind w:left="1080"/>
        <w:contextualSpacing/>
      </w:pPr>
    </w:p>
    <w:p w14:paraId="75A676A0" w14:textId="61D19469" w:rsidR="008D044A" w:rsidRPr="00B37F42" w:rsidRDefault="008D044A" w:rsidP="008D044A">
      <w:pPr>
        <w:pStyle w:val="Prrafodelista"/>
        <w:spacing w:after="160" w:line="259" w:lineRule="auto"/>
        <w:ind w:left="720"/>
        <w:contextualSpacing/>
        <w:rPr>
          <w:color w:val="7030A0"/>
        </w:rPr>
      </w:pPr>
    </w:p>
    <w:p w14:paraId="6923B4D3" w14:textId="5140834E" w:rsidR="008D044A" w:rsidRPr="00B37F42" w:rsidRDefault="008D044A" w:rsidP="008D044A">
      <w:pPr>
        <w:pStyle w:val="Prrafodelista"/>
        <w:numPr>
          <w:ilvl w:val="0"/>
          <w:numId w:val="28"/>
        </w:numPr>
        <w:spacing w:after="160" w:line="259" w:lineRule="auto"/>
        <w:contextualSpacing/>
      </w:pPr>
      <w:r>
        <w:t>Nos informamo</w:t>
      </w:r>
      <w:r>
        <w:t>s en</w:t>
      </w:r>
      <w:r w:rsidRPr="005C1E68">
        <w:t xml:space="preserve"> la pág</w:t>
      </w:r>
      <w:r>
        <w:t>s</w:t>
      </w:r>
      <w:r w:rsidRPr="005C1E68">
        <w:t>. 138 y 139 del libro.</w:t>
      </w:r>
    </w:p>
    <w:p w14:paraId="19DCFC7D" w14:textId="77777777" w:rsidR="008D044A" w:rsidRDefault="008D044A" w:rsidP="008D044A">
      <w:pPr>
        <w:pStyle w:val="Prrafodelista"/>
        <w:spacing w:after="160" w:line="259" w:lineRule="auto"/>
        <w:ind w:left="1080"/>
        <w:contextualSpacing/>
      </w:pPr>
    </w:p>
    <w:p w14:paraId="47623E20" w14:textId="44C4C577" w:rsidR="008D044A" w:rsidRPr="00175C80" w:rsidRDefault="008D044A" w:rsidP="008D044A">
      <w:pPr>
        <w:pStyle w:val="Prrafodelista"/>
        <w:spacing w:after="160" w:line="259" w:lineRule="auto"/>
        <w:ind w:left="1080"/>
        <w:contextualSpacing/>
        <w:rPr>
          <w:rFonts w:asciiTheme="minorHAnsi" w:hAnsiTheme="minorHAnsi"/>
          <w:u w:val="single"/>
        </w:rPr>
      </w:pPr>
      <w:r w:rsidRPr="007C00FA">
        <w:t xml:space="preserve"> </w:t>
      </w:r>
      <w:proofErr w:type="spellStart"/>
      <w:r w:rsidRPr="00175C80">
        <w:rPr>
          <w:rFonts w:asciiTheme="minorHAnsi" w:hAnsiTheme="minorHAnsi"/>
          <w:u w:val="single"/>
        </w:rPr>
        <w:t>Respond</w:t>
      </w:r>
      <w:r>
        <w:rPr>
          <w:rFonts w:asciiTheme="minorHAnsi" w:hAnsiTheme="minorHAnsi"/>
          <w:u w:val="single"/>
        </w:rPr>
        <w:t>é</w:t>
      </w:r>
      <w:proofErr w:type="spellEnd"/>
      <w:r w:rsidRPr="00175C80">
        <w:rPr>
          <w:rFonts w:asciiTheme="minorHAnsi" w:hAnsiTheme="minorHAnsi"/>
          <w:u w:val="single"/>
        </w:rPr>
        <w:t>:</w:t>
      </w:r>
    </w:p>
    <w:p w14:paraId="1EF636B5" w14:textId="77777777" w:rsidR="008D044A" w:rsidRPr="00175C80" w:rsidRDefault="008D044A" w:rsidP="008D044A">
      <w:pPr>
        <w:pStyle w:val="Prrafodelista"/>
        <w:numPr>
          <w:ilvl w:val="0"/>
          <w:numId w:val="8"/>
        </w:numPr>
        <w:spacing w:after="160" w:line="259" w:lineRule="auto"/>
        <w:contextualSpacing/>
        <w:rPr>
          <w:rFonts w:asciiTheme="minorHAnsi" w:hAnsiTheme="minorHAnsi"/>
        </w:rPr>
      </w:pPr>
      <w:r w:rsidRPr="00175C80">
        <w:rPr>
          <w:rFonts w:asciiTheme="minorHAnsi" w:hAnsiTheme="minorHAnsi"/>
        </w:rPr>
        <w:t>¿Qué son los estímulos?</w:t>
      </w:r>
    </w:p>
    <w:p w14:paraId="669D7280" w14:textId="77777777" w:rsidR="008D044A" w:rsidRPr="00175C80" w:rsidRDefault="008D044A" w:rsidP="008D044A">
      <w:pPr>
        <w:pStyle w:val="Prrafodelista"/>
        <w:numPr>
          <w:ilvl w:val="0"/>
          <w:numId w:val="8"/>
        </w:numPr>
        <w:spacing w:after="160" w:line="259" w:lineRule="auto"/>
        <w:contextualSpacing/>
        <w:rPr>
          <w:rFonts w:asciiTheme="minorHAnsi" w:hAnsiTheme="minorHAnsi"/>
        </w:rPr>
      </w:pPr>
      <w:r w:rsidRPr="00175C80">
        <w:rPr>
          <w:rFonts w:asciiTheme="minorHAnsi" w:hAnsiTheme="minorHAnsi"/>
        </w:rPr>
        <w:t>¿Qué informan?</w:t>
      </w:r>
    </w:p>
    <w:p w14:paraId="413E93E8" w14:textId="77777777" w:rsidR="008D044A" w:rsidRPr="00BD127B" w:rsidRDefault="008D044A" w:rsidP="008D044A">
      <w:pPr>
        <w:pStyle w:val="Prrafodelista"/>
        <w:numPr>
          <w:ilvl w:val="0"/>
          <w:numId w:val="8"/>
        </w:numPr>
        <w:spacing w:after="160" w:line="259" w:lineRule="auto"/>
        <w:rPr>
          <w:rFonts w:asciiTheme="minorHAnsi" w:eastAsia="Calibri" w:hAnsiTheme="minorHAnsi" w:cs="Calibri"/>
          <w:bCs/>
          <w:iCs/>
          <w:szCs w:val="28"/>
          <w:lang w:eastAsia="es-AR"/>
        </w:rPr>
      </w:pPr>
      <w:r w:rsidRPr="00BD127B">
        <w:rPr>
          <w:rFonts w:asciiTheme="minorHAnsi" w:eastAsia="Calibri" w:hAnsiTheme="minorHAnsi" w:cs="Calibri"/>
          <w:bCs/>
          <w:iCs/>
          <w:szCs w:val="28"/>
          <w:lang w:eastAsia="es-AR"/>
        </w:rPr>
        <w:t>¿Qué función cumplen los estímulos internos?</w:t>
      </w:r>
    </w:p>
    <w:p w14:paraId="18BD0B58" w14:textId="77777777" w:rsidR="008D044A" w:rsidRPr="00BD127B" w:rsidRDefault="008D044A" w:rsidP="008D044A">
      <w:pPr>
        <w:pStyle w:val="Prrafodelista"/>
        <w:numPr>
          <w:ilvl w:val="0"/>
          <w:numId w:val="8"/>
        </w:numPr>
        <w:spacing w:after="160" w:line="259" w:lineRule="auto"/>
        <w:rPr>
          <w:rFonts w:asciiTheme="minorHAnsi" w:eastAsia="Calibri" w:hAnsiTheme="minorHAnsi" w:cs="Calibri"/>
          <w:bCs/>
          <w:iCs/>
          <w:szCs w:val="28"/>
          <w:lang w:eastAsia="es-AR"/>
        </w:rPr>
      </w:pPr>
      <w:r w:rsidRPr="00BD127B">
        <w:rPr>
          <w:rFonts w:asciiTheme="minorHAnsi" w:eastAsia="Calibri" w:hAnsiTheme="minorHAnsi" w:cs="Calibri"/>
          <w:bCs/>
          <w:iCs/>
          <w:szCs w:val="28"/>
          <w:lang w:eastAsia="es-AR"/>
        </w:rPr>
        <w:t>Explique que es la homeostasis.</w:t>
      </w:r>
    </w:p>
    <w:p w14:paraId="10F78235" w14:textId="2EC0FBEC" w:rsidR="008D044A" w:rsidRPr="008D044A" w:rsidRDefault="008D044A" w:rsidP="008D044A">
      <w:pPr>
        <w:pStyle w:val="Prrafodelista"/>
        <w:numPr>
          <w:ilvl w:val="0"/>
          <w:numId w:val="8"/>
        </w:numPr>
        <w:spacing w:after="160" w:line="259" w:lineRule="auto"/>
        <w:rPr>
          <w:rFonts w:asciiTheme="minorHAnsi" w:eastAsia="Calibri" w:hAnsiTheme="minorHAnsi" w:cs="Calibri"/>
          <w:bCs/>
          <w:iCs/>
          <w:szCs w:val="28"/>
          <w:lang w:eastAsia="es-AR"/>
        </w:rPr>
      </w:pPr>
      <w:r w:rsidRPr="00BD127B">
        <w:rPr>
          <w:rFonts w:asciiTheme="minorHAnsi" w:eastAsia="Calibri" w:hAnsiTheme="minorHAnsi" w:cs="Calibri"/>
          <w:bCs/>
          <w:iCs/>
          <w:szCs w:val="28"/>
          <w:lang w:eastAsia="es-AR"/>
        </w:rPr>
        <w:t>¿Qué sucede cuando la homeostasis se altera?</w:t>
      </w:r>
    </w:p>
    <w:sectPr w:rsidR="008D044A" w:rsidRPr="008D044A" w:rsidSect="008D044A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01B"/>
    <w:multiLevelType w:val="hybridMultilevel"/>
    <w:tmpl w:val="460497D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A362A"/>
    <w:multiLevelType w:val="hybridMultilevel"/>
    <w:tmpl w:val="31CCD136"/>
    <w:lvl w:ilvl="0" w:tplc="1A6E3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C72"/>
    <w:multiLevelType w:val="hybridMultilevel"/>
    <w:tmpl w:val="F60A6D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30F"/>
    <w:multiLevelType w:val="hybridMultilevel"/>
    <w:tmpl w:val="9280DE26"/>
    <w:lvl w:ilvl="0" w:tplc="CD8041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211D"/>
    <w:multiLevelType w:val="hybridMultilevel"/>
    <w:tmpl w:val="F0FA3160"/>
    <w:lvl w:ilvl="0" w:tplc="0190452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156BD"/>
    <w:multiLevelType w:val="hybridMultilevel"/>
    <w:tmpl w:val="D412343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A4B35"/>
    <w:multiLevelType w:val="hybridMultilevel"/>
    <w:tmpl w:val="FF54F412"/>
    <w:lvl w:ilvl="0" w:tplc="B6D8E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425F"/>
    <w:multiLevelType w:val="hybridMultilevel"/>
    <w:tmpl w:val="466ABB90"/>
    <w:lvl w:ilvl="0" w:tplc="2AAA4A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0523"/>
    <w:multiLevelType w:val="hybridMultilevel"/>
    <w:tmpl w:val="71AE7E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C6ACC"/>
    <w:multiLevelType w:val="hybridMultilevel"/>
    <w:tmpl w:val="D160E0AE"/>
    <w:lvl w:ilvl="0" w:tplc="740A2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E07A3"/>
    <w:multiLevelType w:val="hybridMultilevel"/>
    <w:tmpl w:val="31E2FD6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07666"/>
    <w:multiLevelType w:val="hybridMultilevel"/>
    <w:tmpl w:val="78608A26"/>
    <w:lvl w:ilvl="0" w:tplc="BB04F8C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60F06"/>
    <w:multiLevelType w:val="hybridMultilevel"/>
    <w:tmpl w:val="EA8E101E"/>
    <w:lvl w:ilvl="0" w:tplc="A5B49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0BD1"/>
    <w:multiLevelType w:val="hybridMultilevel"/>
    <w:tmpl w:val="166C7F1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03E66"/>
    <w:multiLevelType w:val="hybridMultilevel"/>
    <w:tmpl w:val="04601858"/>
    <w:lvl w:ilvl="0" w:tplc="A552BEF4">
      <w:start w:val="1"/>
      <w:numFmt w:val="bullet"/>
      <w:lvlText w:val="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DB524B"/>
    <w:multiLevelType w:val="hybridMultilevel"/>
    <w:tmpl w:val="7B3EA13E"/>
    <w:lvl w:ilvl="0" w:tplc="3216D29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D171DC4"/>
    <w:multiLevelType w:val="hybridMultilevel"/>
    <w:tmpl w:val="3A36991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D0BAF"/>
    <w:multiLevelType w:val="hybridMultilevel"/>
    <w:tmpl w:val="A1D6FE0C"/>
    <w:lvl w:ilvl="0" w:tplc="C9266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1053A"/>
    <w:multiLevelType w:val="hybridMultilevel"/>
    <w:tmpl w:val="9C6A216C"/>
    <w:lvl w:ilvl="0" w:tplc="AC026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D7D33"/>
    <w:multiLevelType w:val="hybridMultilevel"/>
    <w:tmpl w:val="B3A2E126"/>
    <w:lvl w:ilvl="0" w:tplc="A552BEF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C5074"/>
    <w:multiLevelType w:val="hybridMultilevel"/>
    <w:tmpl w:val="31F02508"/>
    <w:lvl w:ilvl="0" w:tplc="46CC8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A7B2B"/>
    <w:multiLevelType w:val="hybridMultilevel"/>
    <w:tmpl w:val="FB5C87C0"/>
    <w:lvl w:ilvl="0" w:tplc="A552BEF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604D"/>
    <w:multiLevelType w:val="hybridMultilevel"/>
    <w:tmpl w:val="8E20E200"/>
    <w:lvl w:ilvl="0" w:tplc="5DAE6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D63AE"/>
    <w:multiLevelType w:val="hybridMultilevel"/>
    <w:tmpl w:val="8CB81778"/>
    <w:lvl w:ilvl="0" w:tplc="A552BEF4">
      <w:start w:val="1"/>
      <w:numFmt w:val="bullet"/>
      <w:lvlText w:val="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C645AC"/>
    <w:multiLevelType w:val="hybridMultilevel"/>
    <w:tmpl w:val="04381F6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F56EA"/>
    <w:multiLevelType w:val="multilevel"/>
    <w:tmpl w:val="31D4D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E8B5ECE"/>
    <w:multiLevelType w:val="hybridMultilevel"/>
    <w:tmpl w:val="B8E0DF7C"/>
    <w:lvl w:ilvl="0" w:tplc="690EDC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7143A"/>
    <w:multiLevelType w:val="hybridMultilevel"/>
    <w:tmpl w:val="C59477D2"/>
    <w:lvl w:ilvl="0" w:tplc="2D42C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73649">
    <w:abstractNumId w:val="24"/>
  </w:num>
  <w:num w:numId="2" w16cid:durableId="1364019616">
    <w:abstractNumId w:val="26"/>
  </w:num>
  <w:num w:numId="3" w16cid:durableId="985206194">
    <w:abstractNumId w:val="7"/>
  </w:num>
  <w:num w:numId="4" w16cid:durableId="1927104701">
    <w:abstractNumId w:val="0"/>
  </w:num>
  <w:num w:numId="5" w16cid:durableId="998770948">
    <w:abstractNumId w:val="23"/>
  </w:num>
  <w:num w:numId="6" w16cid:durableId="1836071997">
    <w:abstractNumId w:val="22"/>
  </w:num>
  <w:num w:numId="7" w16cid:durableId="1070469210">
    <w:abstractNumId w:val="14"/>
  </w:num>
  <w:num w:numId="8" w16cid:durableId="327712609">
    <w:abstractNumId w:val="4"/>
  </w:num>
  <w:num w:numId="9" w16cid:durableId="1692299840">
    <w:abstractNumId w:val="15"/>
  </w:num>
  <w:num w:numId="10" w16cid:durableId="1530753776">
    <w:abstractNumId w:val="9"/>
  </w:num>
  <w:num w:numId="11" w16cid:durableId="149911161">
    <w:abstractNumId w:val="3"/>
  </w:num>
  <w:num w:numId="12" w16cid:durableId="697202767">
    <w:abstractNumId w:val="25"/>
  </w:num>
  <w:num w:numId="13" w16cid:durableId="571737733">
    <w:abstractNumId w:val="11"/>
  </w:num>
  <w:num w:numId="14" w16cid:durableId="929005218">
    <w:abstractNumId w:val="6"/>
  </w:num>
  <w:num w:numId="15" w16cid:durableId="1918247881">
    <w:abstractNumId w:val="5"/>
  </w:num>
  <w:num w:numId="16" w16cid:durableId="342709095">
    <w:abstractNumId w:val="16"/>
  </w:num>
  <w:num w:numId="17" w16cid:durableId="1564214175">
    <w:abstractNumId w:val="27"/>
  </w:num>
  <w:num w:numId="18" w16cid:durableId="13969253">
    <w:abstractNumId w:val="1"/>
  </w:num>
  <w:num w:numId="19" w16cid:durableId="1220752171">
    <w:abstractNumId w:val="13"/>
  </w:num>
  <w:num w:numId="20" w16cid:durableId="1091704081">
    <w:abstractNumId w:val="18"/>
  </w:num>
  <w:num w:numId="21" w16cid:durableId="492569314">
    <w:abstractNumId w:val="12"/>
  </w:num>
  <w:num w:numId="22" w16cid:durableId="896623062">
    <w:abstractNumId w:val="2"/>
  </w:num>
  <w:num w:numId="23" w16cid:durableId="540829191">
    <w:abstractNumId w:val="21"/>
  </w:num>
  <w:num w:numId="24" w16cid:durableId="1502313662">
    <w:abstractNumId w:val="19"/>
  </w:num>
  <w:num w:numId="25" w16cid:durableId="1642886529">
    <w:abstractNumId w:val="10"/>
  </w:num>
  <w:num w:numId="26" w16cid:durableId="1552225023">
    <w:abstractNumId w:val="17"/>
  </w:num>
  <w:num w:numId="27" w16cid:durableId="48963916">
    <w:abstractNumId w:val="20"/>
  </w:num>
  <w:num w:numId="28" w16cid:durableId="2079935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A"/>
    <w:rsid w:val="008D044A"/>
    <w:rsid w:val="00B05C86"/>
    <w:rsid w:val="00D5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C5CD"/>
  <w15:chartTrackingRefBased/>
  <w15:docId w15:val="{C6B8BB63-E8B5-4307-91C9-D8B0CA94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4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044A"/>
    <w:pPr>
      <w:ind w:left="708"/>
    </w:pPr>
  </w:style>
  <w:style w:type="table" w:styleId="Tablaconcuadrcula">
    <w:name w:val="Table Grid"/>
    <w:basedOn w:val="Tablanormal"/>
    <w:uiPriority w:val="39"/>
    <w:rsid w:val="008D04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Alfaro</dc:creator>
  <cp:keywords/>
  <dc:description/>
  <cp:lastModifiedBy>Roxana Alfaro</cp:lastModifiedBy>
  <cp:revision>1</cp:revision>
  <dcterms:created xsi:type="dcterms:W3CDTF">2024-06-18T15:39:00Z</dcterms:created>
  <dcterms:modified xsi:type="dcterms:W3CDTF">2024-06-18T15:44:00Z</dcterms:modified>
</cp:coreProperties>
</file>